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9E3" w:rsidRDefault="001660E8" w:rsidP="002F398A">
      <w:pPr>
        <w:pStyle w:val="Teksttreci20"/>
        <w:shd w:val="clear" w:color="auto" w:fill="auto"/>
        <w:spacing w:after="0" w:line="240" w:lineRule="auto"/>
        <w:ind w:right="67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</w:t>
      </w:r>
      <w:r w:rsidR="00326BC6" w:rsidRPr="006A30FA">
        <w:rPr>
          <w:sz w:val="24"/>
          <w:szCs w:val="24"/>
        </w:rPr>
        <w:t>załącznik nr 2</w:t>
      </w:r>
      <w:r w:rsidR="006A30FA">
        <w:rPr>
          <w:sz w:val="24"/>
          <w:szCs w:val="24"/>
        </w:rPr>
        <w:t xml:space="preserve"> </w:t>
      </w:r>
      <w:r w:rsidR="00326BC6" w:rsidRPr="006A30FA">
        <w:rPr>
          <w:sz w:val="24"/>
          <w:szCs w:val="24"/>
        </w:rPr>
        <w:t xml:space="preserve">do Regulaminu organizacyjnego PZD w </w:t>
      </w:r>
      <w:r w:rsidR="006A30FA">
        <w:rPr>
          <w:sz w:val="24"/>
          <w:szCs w:val="24"/>
        </w:rPr>
        <w:t>Ś</w:t>
      </w:r>
      <w:r w:rsidR="00326BC6" w:rsidRPr="006A30FA">
        <w:rPr>
          <w:sz w:val="24"/>
          <w:szCs w:val="24"/>
        </w:rPr>
        <w:t>wieciu</w:t>
      </w:r>
    </w:p>
    <w:p w:rsidR="006A30FA" w:rsidRDefault="006A30FA" w:rsidP="002F398A">
      <w:pPr>
        <w:pStyle w:val="Teksttreci20"/>
        <w:shd w:val="clear" w:color="auto" w:fill="auto"/>
        <w:spacing w:after="0" w:line="240" w:lineRule="auto"/>
        <w:ind w:left="-1985"/>
        <w:rPr>
          <w:sz w:val="24"/>
          <w:szCs w:val="24"/>
        </w:rPr>
      </w:pPr>
    </w:p>
    <w:p w:rsidR="006A30FA" w:rsidRDefault="006A30FA" w:rsidP="002F398A">
      <w:pPr>
        <w:pStyle w:val="Teksttreci20"/>
        <w:shd w:val="clear" w:color="auto" w:fill="auto"/>
        <w:spacing w:after="0" w:line="240" w:lineRule="auto"/>
        <w:ind w:left="-1985"/>
        <w:rPr>
          <w:sz w:val="24"/>
          <w:szCs w:val="24"/>
        </w:rPr>
      </w:pPr>
    </w:p>
    <w:p w:rsidR="006A30FA" w:rsidRDefault="006A30FA" w:rsidP="002F398A">
      <w:pPr>
        <w:pStyle w:val="Teksttreci20"/>
        <w:shd w:val="clear" w:color="auto" w:fill="auto"/>
        <w:spacing w:after="0" w:line="240" w:lineRule="auto"/>
        <w:ind w:left="-1985"/>
        <w:rPr>
          <w:sz w:val="24"/>
          <w:szCs w:val="24"/>
        </w:rPr>
      </w:pPr>
    </w:p>
    <w:p w:rsidR="001660E8" w:rsidRDefault="001660E8" w:rsidP="002F398A">
      <w:pPr>
        <w:pStyle w:val="Teksttreci20"/>
        <w:shd w:val="clear" w:color="auto" w:fill="auto"/>
        <w:spacing w:after="0" w:line="240" w:lineRule="auto"/>
        <w:ind w:left="-1985"/>
        <w:rPr>
          <w:sz w:val="24"/>
          <w:szCs w:val="24"/>
        </w:rPr>
      </w:pPr>
    </w:p>
    <w:p w:rsidR="001660E8" w:rsidRDefault="001660E8" w:rsidP="002F398A">
      <w:pPr>
        <w:pStyle w:val="Teksttreci20"/>
        <w:shd w:val="clear" w:color="auto" w:fill="auto"/>
        <w:spacing w:after="0" w:line="240" w:lineRule="auto"/>
        <w:ind w:left="-1985"/>
        <w:rPr>
          <w:sz w:val="24"/>
          <w:szCs w:val="24"/>
        </w:rPr>
      </w:pPr>
    </w:p>
    <w:p w:rsidR="001660E8" w:rsidRDefault="001660E8" w:rsidP="002F398A">
      <w:pPr>
        <w:pStyle w:val="Teksttreci20"/>
        <w:shd w:val="clear" w:color="auto" w:fill="auto"/>
        <w:spacing w:after="0" w:line="240" w:lineRule="auto"/>
        <w:ind w:left="-1985"/>
        <w:rPr>
          <w:sz w:val="24"/>
          <w:szCs w:val="24"/>
        </w:rPr>
      </w:pPr>
    </w:p>
    <w:p w:rsidR="001660E8" w:rsidRDefault="001660E8" w:rsidP="002F398A">
      <w:pPr>
        <w:pStyle w:val="Teksttreci20"/>
        <w:shd w:val="clear" w:color="auto" w:fill="auto"/>
        <w:spacing w:after="0" w:line="240" w:lineRule="auto"/>
        <w:ind w:left="-142"/>
        <w:rPr>
          <w:sz w:val="24"/>
          <w:szCs w:val="24"/>
        </w:rPr>
      </w:pPr>
    </w:p>
    <w:p w:rsidR="001660E8" w:rsidRDefault="001660E8" w:rsidP="002F398A">
      <w:pPr>
        <w:pStyle w:val="Teksttreci20"/>
        <w:shd w:val="clear" w:color="auto" w:fill="auto"/>
        <w:spacing w:after="0" w:line="240" w:lineRule="auto"/>
        <w:ind w:left="-1985"/>
        <w:rPr>
          <w:sz w:val="24"/>
          <w:szCs w:val="24"/>
        </w:rPr>
      </w:pPr>
    </w:p>
    <w:p w:rsidR="001660E8" w:rsidRDefault="001660E8" w:rsidP="002F398A">
      <w:pPr>
        <w:pStyle w:val="Teksttreci20"/>
        <w:shd w:val="clear" w:color="auto" w:fill="auto"/>
        <w:spacing w:after="0" w:line="240" w:lineRule="auto"/>
        <w:ind w:left="-1985"/>
        <w:rPr>
          <w:sz w:val="24"/>
          <w:szCs w:val="24"/>
        </w:rPr>
      </w:pPr>
    </w:p>
    <w:p w:rsidR="001660E8" w:rsidRDefault="001660E8" w:rsidP="002F398A">
      <w:pPr>
        <w:pStyle w:val="Teksttreci20"/>
        <w:shd w:val="clear" w:color="auto" w:fill="auto"/>
        <w:spacing w:after="0" w:line="240" w:lineRule="auto"/>
        <w:ind w:left="-1985"/>
        <w:rPr>
          <w:sz w:val="24"/>
          <w:szCs w:val="24"/>
        </w:rPr>
      </w:pPr>
    </w:p>
    <w:p w:rsidR="001660E8" w:rsidRDefault="001660E8" w:rsidP="002F398A">
      <w:pPr>
        <w:pStyle w:val="Teksttreci20"/>
        <w:shd w:val="clear" w:color="auto" w:fill="auto"/>
        <w:spacing w:after="0" w:line="240" w:lineRule="auto"/>
        <w:ind w:left="-1985"/>
        <w:rPr>
          <w:sz w:val="24"/>
          <w:szCs w:val="24"/>
        </w:rPr>
      </w:pPr>
    </w:p>
    <w:p w:rsidR="001660E8" w:rsidRDefault="001660E8" w:rsidP="002F398A">
      <w:pPr>
        <w:pStyle w:val="Teksttreci20"/>
        <w:shd w:val="clear" w:color="auto" w:fill="auto"/>
        <w:spacing w:after="0" w:line="240" w:lineRule="auto"/>
        <w:ind w:left="-1985"/>
        <w:rPr>
          <w:sz w:val="24"/>
          <w:szCs w:val="24"/>
        </w:rPr>
      </w:pPr>
    </w:p>
    <w:p w:rsidR="001660E8" w:rsidRPr="006A30FA" w:rsidRDefault="001660E8" w:rsidP="002F398A">
      <w:pPr>
        <w:pStyle w:val="Teksttreci20"/>
        <w:shd w:val="clear" w:color="auto" w:fill="auto"/>
        <w:spacing w:after="0" w:line="240" w:lineRule="auto"/>
        <w:ind w:left="-1985"/>
        <w:rPr>
          <w:sz w:val="24"/>
          <w:szCs w:val="24"/>
        </w:rPr>
      </w:pPr>
    </w:p>
    <w:p w:rsidR="006A30FA" w:rsidRDefault="00326BC6" w:rsidP="002F398A">
      <w:pPr>
        <w:pStyle w:val="Teksttreci0"/>
        <w:shd w:val="clear" w:color="auto" w:fill="auto"/>
        <w:spacing w:before="0" w:line="240" w:lineRule="auto"/>
        <w:ind w:firstLine="0"/>
        <w:jc w:val="center"/>
        <w:rPr>
          <w:b/>
          <w:sz w:val="32"/>
          <w:szCs w:val="24"/>
        </w:rPr>
      </w:pPr>
      <w:r w:rsidRPr="006A30FA">
        <w:rPr>
          <w:b/>
          <w:sz w:val="32"/>
          <w:szCs w:val="24"/>
        </w:rPr>
        <w:t>ZAKRES DZIAŁANIA</w:t>
      </w:r>
    </w:p>
    <w:p w:rsidR="001660E8" w:rsidRDefault="00326BC6" w:rsidP="002F398A">
      <w:pPr>
        <w:pStyle w:val="Teksttreci0"/>
        <w:shd w:val="clear" w:color="auto" w:fill="auto"/>
        <w:spacing w:before="0" w:line="240" w:lineRule="auto"/>
        <w:ind w:firstLine="0"/>
        <w:jc w:val="center"/>
        <w:rPr>
          <w:b/>
          <w:sz w:val="32"/>
          <w:szCs w:val="24"/>
        </w:rPr>
      </w:pPr>
      <w:r w:rsidRPr="006A30FA">
        <w:rPr>
          <w:b/>
          <w:sz w:val="32"/>
          <w:szCs w:val="24"/>
        </w:rPr>
        <w:t>komórek organizacyjnych</w:t>
      </w:r>
    </w:p>
    <w:p w:rsidR="001660E8" w:rsidRDefault="00326BC6" w:rsidP="002F398A">
      <w:pPr>
        <w:pStyle w:val="Teksttreci0"/>
        <w:shd w:val="clear" w:color="auto" w:fill="auto"/>
        <w:spacing w:before="0" w:line="240" w:lineRule="auto"/>
        <w:ind w:firstLine="0"/>
        <w:jc w:val="center"/>
        <w:rPr>
          <w:b/>
          <w:sz w:val="32"/>
          <w:szCs w:val="24"/>
        </w:rPr>
      </w:pPr>
      <w:r w:rsidRPr="006A30FA">
        <w:rPr>
          <w:b/>
          <w:sz w:val="32"/>
          <w:szCs w:val="24"/>
        </w:rPr>
        <w:t>Powiatowego Zarządu Dróg</w:t>
      </w:r>
    </w:p>
    <w:p w:rsidR="00CF49E3" w:rsidRDefault="00326BC6" w:rsidP="002F398A">
      <w:pPr>
        <w:pStyle w:val="Teksttreci0"/>
        <w:shd w:val="clear" w:color="auto" w:fill="auto"/>
        <w:spacing w:before="0" w:line="240" w:lineRule="auto"/>
        <w:ind w:firstLine="0"/>
        <w:jc w:val="center"/>
        <w:rPr>
          <w:b/>
          <w:sz w:val="32"/>
          <w:szCs w:val="24"/>
        </w:rPr>
      </w:pPr>
      <w:r w:rsidRPr="006A30FA">
        <w:rPr>
          <w:b/>
          <w:sz w:val="32"/>
          <w:szCs w:val="24"/>
        </w:rPr>
        <w:t>w Świeciu</w:t>
      </w:r>
    </w:p>
    <w:p w:rsidR="001660E8" w:rsidRDefault="001660E8" w:rsidP="002F398A">
      <w:pPr>
        <w:pStyle w:val="Teksttreci0"/>
        <w:shd w:val="clear" w:color="auto" w:fill="auto"/>
        <w:spacing w:before="0" w:line="240" w:lineRule="auto"/>
        <w:ind w:firstLine="400"/>
        <w:jc w:val="center"/>
        <w:rPr>
          <w:b/>
          <w:sz w:val="32"/>
          <w:szCs w:val="24"/>
        </w:rPr>
      </w:pPr>
    </w:p>
    <w:p w:rsidR="001660E8" w:rsidRDefault="001660E8" w:rsidP="002F398A">
      <w:pPr>
        <w:pStyle w:val="Teksttreci0"/>
        <w:shd w:val="clear" w:color="auto" w:fill="auto"/>
        <w:spacing w:before="0" w:line="240" w:lineRule="auto"/>
        <w:ind w:firstLine="400"/>
        <w:jc w:val="center"/>
        <w:rPr>
          <w:b/>
          <w:sz w:val="32"/>
          <w:szCs w:val="24"/>
        </w:rPr>
      </w:pPr>
    </w:p>
    <w:p w:rsidR="001660E8" w:rsidRDefault="001660E8" w:rsidP="002F398A">
      <w:pPr>
        <w:pStyle w:val="Teksttreci0"/>
        <w:shd w:val="clear" w:color="auto" w:fill="auto"/>
        <w:spacing w:before="0" w:line="240" w:lineRule="auto"/>
        <w:ind w:firstLine="400"/>
        <w:jc w:val="center"/>
        <w:rPr>
          <w:b/>
          <w:sz w:val="32"/>
          <w:szCs w:val="24"/>
        </w:rPr>
      </w:pPr>
    </w:p>
    <w:p w:rsidR="001660E8" w:rsidRDefault="001660E8" w:rsidP="002F398A">
      <w:pPr>
        <w:pStyle w:val="Teksttreci0"/>
        <w:shd w:val="clear" w:color="auto" w:fill="auto"/>
        <w:spacing w:before="0" w:line="240" w:lineRule="auto"/>
        <w:ind w:firstLine="400"/>
        <w:jc w:val="center"/>
        <w:rPr>
          <w:b/>
          <w:sz w:val="32"/>
          <w:szCs w:val="24"/>
        </w:rPr>
      </w:pPr>
    </w:p>
    <w:p w:rsidR="002F398A" w:rsidRDefault="002F398A" w:rsidP="002F398A">
      <w:pPr>
        <w:pStyle w:val="Teksttreci0"/>
        <w:shd w:val="clear" w:color="auto" w:fill="auto"/>
        <w:spacing w:before="0" w:line="240" w:lineRule="auto"/>
        <w:ind w:firstLine="400"/>
        <w:jc w:val="center"/>
        <w:rPr>
          <w:b/>
          <w:sz w:val="32"/>
          <w:szCs w:val="24"/>
        </w:rPr>
      </w:pPr>
    </w:p>
    <w:p w:rsidR="002F398A" w:rsidRDefault="002F398A" w:rsidP="002F398A">
      <w:pPr>
        <w:pStyle w:val="Teksttreci0"/>
        <w:shd w:val="clear" w:color="auto" w:fill="auto"/>
        <w:spacing w:before="0" w:line="240" w:lineRule="auto"/>
        <w:ind w:firstLine="400"/>
        <w:jc w:val="center"/>
        <w:rPr>
          <w:b/>
          <w:sz w:val="32"/>
          <w:szCs w:val="24"/>
        </w:rPr>
      </w:pPr>
    </w:p>
    <w:p w:rsidR="002F398A" w:rsidRDefault="002F398A" w:rsidP="002F398A">
      <w:pPr>
        <w:pStyle w:val="Teksttreci0"/>
        <w:shd w:val="clear" w:color="auto" w:fill="auto"/>
        <w:spacing w:before="0" w:line="240" w:lineRule="auto"/>
        <w:ind w:firstLine="400"/>
        <w:jc w:val="center"/>
        <w:rPr>
          <w:b/>
          <w:sz w:val="32"/>
          <w:szCs w:val="24"/>
        </w:rPr>
      </w:pPr>
    </w:p>
    <w:p w:rsidR="002F398A" w:rsidRDefault="002F398A" w:rsidP="002F398A">
      <w:pPr>
        <w:pStyle w:val="Teksttreci0"/>
        <w:shd w:val="clear" w:color="auto" w:fill="auto"/>
        <w:spacing w:before="0" w:line="240" w:lineRule="auto"/>
        <w:ind w:firstLine="400"/>
        <w:jc w:val="center"/>
        <w:rPr>
          <w:b/>
          <w:sz w:val="32"/>
          <w:szCs w:val="24"/>
        </w:rPr>
      </w:pPr>
    </w:p>
    <w:p w:rsidR="002F398A" w:rsidRDefault="002F398A" w:rsidP="002F398A">
      <w:pPr>
        <w:pStyle w:val="Teksttreci0"/>
        <w:shd w:val="clear" w:color="auto" w:fill="auto"/>
        <w:spacing w:before="0" w:line="240" w:lineRule="auto"/>
        <w:ind w:firstLine="400"/>
        <w:jc w:val="center"/>
        <w:rPr>
          <w:b/>
          <w:sz w:val="32"/>
          <w:szCs w:val="24"/>
        </w:rPr>
      </w:pPr>
    </w:p>
    <w:p w:rsidR="002F398A" w:rsidRDefault="002F398A" w:rsidP="002F398A">
      <w:pPr>
        <w:pStyle w:val="Teksttreci0"/>
        <w:shd w:val="clear" w:color="auto" w:fill="auto"/>
        <w:spacing w:before="0" w:line="240" w:lineRule="auto"/>
        <w:ind w:firstLine="400"/>
        <w:jc w:val="center"/>
        <w:rPr>
          <w:b/>
          <w:sz w:val="32"/>
          <w:szCs w:val="24"/>
        </w:rPr>
      </w:pPr>
    </w:p>
    <w:p w:rsidR="002F398A" w:rsidRDefault="002F398A" w:rsidP="002F398A">
      <w:pPr>
        <w:pStyle w:val="Teksttreci0"/>
        <w:shd w:val="clear" w:color="auto" w:fill="auto"/>
        <w:spacing w:before="0" w:line="240" w:lineRule="auto"/>
        <w:ind w:firstLine="400"/>
        <w:jc w:val="center"/>
        <w:rPr>
          <w:b/>
          <w:sz w:val="32"/>
          <w:szCs w:val="24"/>
        </w:rPr>
      </w:pPr>
    </w:p>
    <w:p w:rsidR="002F398A" w:rsidRDefault="002F398A" w:rsidP="002F398A">
      <w:pPr>
        <w:pStyle w:val="Teksttreci0"/>
        <w:shd w:val="clear" w:color="auto" w:fill="auto"/>
        <w:spacing w:before="0" w:line="240" w:lineRule="auto"/>
        <w:ind w:firstLine="400"/>
        <w:jc w:val="center"/>
        <w:rPr>
          <w:b/>
          <w:sz w:val="32"/>
          <w:szCs w:val="24"/>
        </w:rPr>
      </w:pPr>
    </w:p>
    <w:p w:rsidR="002F398A" w:rsidRDefault="002F398A" w:rsidP="002F398A">
      <w:pPr>
        <w:pStyle w:val="Teksttreci0"/>
        <w:shd w:val="clear" w:color="auto" w:fill="auto"/>
        <w:spacing w:before="0" w:line="240" w:lineRule="auto"/>
        <w:ind w:firstLine="400"/>
        <w:jc w:val="center"/>
        <w:rPr>
          <w:b/>
          <w:sz w:val="32"/>
          <w:szCs w:val="24"/>
        </w:rPr>
      </w:pPr>
    </w:p>
    <w:p w:rsidR="002F398A" w:rsidRDefault="002F398A" w:rsidP="002F398A">
      <w:pPr>
        <w:pStyle w:val="Teksttreci0"/>
        <w:shd w:val="clear" w:color="auto" w:fill="auto"/>
        <w:spacing w:before="0" w:line="240" w:lineRule="auto"/>
        <w:ind w:firstLine="400"/>
        <w:jc w:val="center"/>
        <w:rPr>
          <w:b/>
          <w:sz w:val="32"/>
          <w:szCs w:val="24"/>
        </w:rPr>
      </w:pPr>
    </w:p>
    <w:p w:rsidR="002F398A" w:rsidRDefault="002F398A" w:rsidP="002F398A">
      <w:pPr>
        <w:pStyle w:val="Teksttreci0"/>
        <w:shd w:val="clear" w:color="auto" w:fill="auto"/>
        <w:spacing w:before="0" w:line="240" w:lineRule="auto"/>
        <w:ind w:firstLine="400"/>
        <w:jc w:val="center"/>
        <w:rPr>
          <w:b/>
          <w:sz w:val="32"/>
          <w:szCs w:val="24"/>
        </w:rPr>
      </w:pPr>
    </w:p>
    <w:p w:rsidR="002F398A" w:rsidRDefault="002F398A" w:rsidP="002F398A">
      <w:pPr>
        <w:pStyle w:val="Teksttreci0"/>
        <w:shd w:val="clear" w:color="auto" w:fill="auto"/>
        <w:spacing w:before="0" w:line="240" w:lineRule="auto"/>
        <w:ind w:firstLine="400"/>
        <w:jc w:val="center"/>
        <w:rPr>
          <w:b/>
          <w:sz w:val="32"/>
          <w:szCs w:val="24"/>
        </w:rPr>
      </w:pPr>
    </w:p>
    <w:p w:rsidR="002F398A" w:rsidRDefault="002F398A" w:rsidP="002F398A">
      <w:pPr>
        <w:pStyle w:val="Teksttreci0"/>
        <w:shd w:val="clear" w:color="auto" w:fill="auto"/>
        <w:spacing w:before="0" w:line="240" w:lineRule="auto"/>
        <w:ind w:firstLine="400"/>
        <w:jc w:val="center"/>
        <w:rPr>
          <w:b/>
          <w:sz w:val="32"/>
          <w:szCs w:val="24"/>
        </w:rPr>
      </w:pPr>
    </w:p>
    <w:p w:rsidR="002F398A" w:rsidRDefault="002F398A" w:rsidP="002F398A">
      <w:pPr>
        <w:pStyle w:val="Teksttreci0"/>
        <w:shd w:val="clear" w:color="auto" w:fill="auto"/>
        <w:spacing w:before="0" w:line="240" w:lineRule="auto"/>
        <w:ind w:firstLine="400"/>
        <w:jc w:val="center"/>
        <w:rPr>
          <w:b/>
          <w:sz w:val="32"/>
          <w:szCs w:val="24"/>
        </w:rPr>
      </w:pPr>
    </w:p>
    <w:p w:rsidR="002F398A" w:rsidRDefault="002F398A" w:rsidP="002F398A">
      <w:pPr>
        <w:pStyle w:val="Teksttreci0"/>
        <w:shd w:val="clear" w:color="auto" w:fill="auto"/>
        <w:spacing w:before="0" w:line="240" w:lineRule="auto"/>
        <w:ind w:firstLine="400"/>
        <w:jc w:val="center"/>
        <w:rPr>
          <w:b/>
          <w:sz w:val="32"/>
          <w:szCs w:val="24"/>
        </w:rPr>
      </w:pPr>
    </w:p>
    <w:p w:rsidR="002F398A" w:rsidRDefault="002F398A" w:rsidP="002F398A">
      <w:pPr>
        <w:pStyle w:val="Teksttreci0"/>
        <w:shd w:val="clear" w:color="auto" w:fill="auto"/>
        <w:spacing w:before="0" w:line="240" w:lineRule="auto"/>
        <w:ind w:firstLine="400"/>
        <w:jc w:val="center"/>
        <w:rPr>
          <w:b/>
          <w:sz w:val="32"/>
          <w:szCs w:val="24"/>
        </w:rPr>
      </w:pPr>
    </w:p>
    <w:p w:rsidR="002F398A" w:rsidRDefault="002F398A" w:rsidP="002F398A">
      <w:pPr>
        <w:pStyle w:val="Teksttreci0"/>
        <w:shd w:val="clear" w:color="auto" w:fill="auto"/>
        <w:spacing w:before="0" w:line="240" w:lineRule="auto"/>
        <w:ind w:firstLine="400"/>
        <w:jc w:val="center"/>
        <w:rPr>
          <w:b/>
          <w:sz w:val="32"/>
          <w:szCs w:val="24"/>
        </w:rPr>
      </w:pPr>
    </w:p>
    <w:p w:rsidR="002F398A" w:rsidRDefault="002F398A" w:rsidP="002F398A">
      <w:pPr>
        <w:pStyle w:val="Teksttreci0"/>
        <w:shd w:val="clear" w:color="auto" w:fill="auto"/>
        <w:spacing w:before="0" w:line="240" w:lineRule="auto"/>
        <w:ind w:firstLine="400"/>
        <w:jc w:val="center"/>
        <w:rPr>
          <w:b/>
          <w:sz w:val="32"/>
          <w:szCs w:val="24"/>
        </w:rPr>
      </w:pPr>
    </w:p>
    <w:p w:rsidR="005C2A0A" w:rsidRDefault="005C2A0A" w:rsidP="002F398A">
      <w:pPr>
        <w:pStyle w:val="Teksttreci0"/>
        <w:shd w:val="clear" w:color="auto" w:fill="auto"/>
        <w:spacing w:before="0" w:line="240" w:lineRule="auto"/>
        <w:ind w:firstLine="400"/>
        <w:jc w:val="center"/>
        <w:rPr>
          <w:b/>
          <w:sz w:val="32"/>
          <w:szCs w:val="24"/>
        </w:rPr>
      </w:pPr>
    </w:p>
    <w:p w:rsidR="002F398A" w:rsidRDefault="002F398A" w:rsidP="002F398A">
      <w:pPr>
        <w:pStyle w:val="Teksttreci0"/>
        <w:shd w:val="clear" w:color="auto" w:fill="auto"/>
        <w:spacing w:before="0" w:line="240" w:lineRule="auto"/>
        <w:ind w:firstLine="400"/>
        <w:jc w:val="center"/>
        <w:rPr>
          <w:b/>
          <w:sz w:val="32"/>
          <w:szCs w:val="24"/>
        </w:rPr>
      </w:pPr>
    </w:p>
    <w:p w:rsidR="002F398A" w:rsidRDefault="002F398A" w:rsidP="002F398A">
      <w:pPr>
        <w:pStyle w:val="Teksttreci0"/>
        <w:shd w:val="clear" w:color="auto" w:fill="auto"/>
        <w:spacing w:before="0" w:line="240" w:lineRule="auto"/>
        <w:ind w:firstLine="400"/>
        <w:jc w:val="center"/>
        <w:rPr>
          <w:b/>
          <w:sz w:val="32"/>
          <w:szCs w:val="24"/>
        </w:rPr>
      </w:pPr>
    </w:p>
    <w:p w:rsidR="001660E8" w:rsidRDefault="005C2A0A" w:rsidP="002F398A">
      <w:pPr>
        <w:pStyle w:val="Teksttreci0"/>
        <w:shd w:val="clear" w:color="auto" w:fill="auto"/>
        <w:spacing w:before="0" w:line="240" w:lineRule="auto"/>
        <w:ind w:left="-142" w:firstLine="0"/>
        <w:rPr>
          <w:b/>
          <w:sz w:val="32"/>
          <w:szCs w:val="24"/>
        </w:rPr>
      </w:pPr>
      <w:r>
        <w:rPr>
          <w:b/>
          <w:sz w:val="32"/>
          <w:szCs w:val="24"/>
        </w:rPr>
        <w:lastRenderedPageBreak/>
        <w:t xml:space="preserve">  </w:t>
      </w:r>
      <w:r w:rsidR="002F398A" w:rsidRPr="005C2A0A">
        <w:rPr>
          <w:b/>
          <w:szCs w:val="24"/>
        </w:rPr>
        <w:t>Sekcja dróg i mostów</w:t>
      </w:r>
    </w:p>
    <w:p w:rsidR="002F398A" w:rsidRDefault="002F398A" w:rsidP="002F398A">
      <w:pPr>
        <w:pStyle w:val="Teksttreci0"/>
        <w:shd w:val="clear" w:color="auto" w:fill="auto"/>
        <w:spacing w:before="0" w:line="240" w:lineRule="auto"/>
        <w:ind w:firstLine="0"/>
        <w:rPr>
          <w:sz w:val="24"/>
          <w:szCs w:val="24"/>
        </w:rPr>
      </w:pPr>
    </w:p>
    <w:p w:rsidR="00CF49E3" w:rsidRPr="002F398A" w:rsidRDefault="00326BC6" w:rsidP="002F398A">
      <w:pPr>
        <w:pStyle w:val="Teksttreci0"/>
        <w:shd w:val="clear" w:color="auto" w:fill="auto"/>
        <w:spacing w:before="0" w:line="240" w:lineRule="auto"/>
        <w:ind w:firstLine="0"/>
        <w:rPr>
          <w:sz w:val="24"/>
          <w:szCs w:val="24"/>
          <w:u w:val="single"/>
        </w:rPr>
      </w:pPr>
      <w:r w:rsidRPr="002F398A">
        <w:rPr>
          <w:sz w:val="24"/>
          <w:szCs w:val="24"/>
          <w:u w:val="single"/>
        </w:rPr>
        <w:t>W zakresie utrzymania dróg :</w:t>
      </w:r>
    </w:p>
    <w:p w:rsidR="00CF49E3" w:rsidRPr="006A30FA" w:rsidRDefault="00326BC6" w:rsidP="002F398A">
      <w:pPr>
        <w:pStyle w:val="Teksttreci0"/>
        <w:numPr>
          <w:ilvl w:val="0"/>
          <w:numId w:val="1"/>
        </w:numPr>
        <w:shd w:val="clear" w:color="auto" w:fill="auto"/>
        <w:tabs>
          <w:tab w:val="left" w:pos="426"/>
        </w:tabs>
        <w:spacing w:before="0" w:line="240" w:lineRule="auto"/>
        <w:ind w:firstLine="0"/>
        <w:jc w:val="both"/>
        <w:rPr>
          <w:sz w:val="24"/>
          <w:szCs w:val="24"/>
        </w:rPr>
      </w:pPr>
      <w:r w:rsidRPr="006A30FA">
        <w:rPr>
          <w:sz w:val="24"/>
          <w:szCs w:val="24"/>
        </w:rPr>
        <w:t xml:space="preserve">Prowadzenie polityki </w:t>
      </w:r>
      <w:proofErr w:type="spellStart"/>
      <w:r w:rsidRPr="006A30FA">
        <w:rPr>
          <w:sz w:val="24"/>
          <w:szCs w:val="24"/>
        </w:rPr>
        <w:t>techniczno</w:t>
      </w:r>
      <w:proofErr w:type="spellEnd"/>
      <w:r w:rsidRPr="006A30FA">
        <w:rPr>
          <w:sz w:val="24"/>
          <w:szCs w:val="24"/>
        </w:rPr>
        <w:t xml:space="preserve"> - ekonomicznej w zakresie zarządzania drogami podległymi Powiatowemu Zarządowi Dróg.</w:t>
      </w:r>
    </w:p>
    <w:p w:rsidR="00CF49E3" w:rsidRPr="006A30FA" w:rsidRDefault="00326BC6" w:rsidP="002F398A">
      <w:pPr>
        <w:pStyle w:val="Teksttreci0"/>
        <w:numPr>
          <w:ilvl w:val="0"/>
          <w:numId w:val="1"/>
        </w:numPr>
        <w:shd w:val="clear" w:color="auto" w:fill="auto"/>
        <w:tabs>
          <w:tab w:val="left" w:pos="426"/>
        </w:tabs>
        <w:spacing w:before="0" w:line="240" w:lineRule="auto"/>
        <w:ind w:firstLine="0"/>
        <w:jc w:val="both"/>
        <w:rPr>
          <w:sz w:val="24"/>
          <w:szCs w:val="24"/>
        </w:rPr>
      </w:pPr>
      <w:r w:rsidRPr="006A30FA">
        <w:rPr>
          <w:sz w:val="24"/>
          <w:szCs w:val="24"/>
        </w:rPr>
        <w:t>Opracowanie planów bieżącego utrzymania dróg oraz opracowanie wniosków do planów wniosków</w:t>
      </w:r>
      <w:r w:rsidR="002F398A">
        <w:rPr>
          <w:sz w:val="24"/>
          <w:szCs w:val="24"/>
        </w:rPr>
        <w:t xml:space="preserve"> </w:t>
      </w:r>
      <w:r w:rsidRPr="006A30FA">
        <w:rPr>
          <w:sz w:val="24"/>
          <w:szCs w:val="24"/>
        </w:rPr>
        <w:t>remontów kapitalnych dróg.</w:t>
      </w:r>
    </w:p>
    <w:p w:rsidR="00CF49E3" w:rsidRPr="006A30FA" w:rsidRDefault="00326BC6" w:rsidP="002F398A">
      <w:pPr>
        <w:pStyle w:val="Teksttreci0"/>
        <w:numPr>
          <w:ilvl w:val="0"/>
          <w:numId w:val="1"/>
        </w:numPr>
        <w:shd w:val="clear" w:color="auto" w:fill="auto"/>
        <w:tabs>
          <w:tab w:val="left" w:pos="426"/>
        </w:tabs>
        <w:spacing w:before="0" w:line="240" w:lineRule="auto"/>
        <w:ind w:firstLine="0"/>
        <w:jc w:val="both"/>
        <w:rPr>
          <w:sz w:val="24"/>
          <w:szCs w:val="24"/>
        </w:rPr>
      </w:pPr>
      <w:r w:rsidRPr="006A30FA">
        <w:rPr>
          <w:sz w:val="24"/>
          <w:szCs w:val="24"/>
        </w:rPr>
        <w:t>Zbieranie i przekazywanie informacji o stanie bież</w:t>
      </w:r>
      <w:r w:rsidR="001B1C87">
        <w:rPr>
          <w:sz w:val="24"/>
          <w:szCs w:val="24"/>
        </w:rPr>
        <w:t xml:space="preserve">ącym dróg administrowanym przez </w:t>
      </w:r>
      <w:r w:rsidRPr="006A30FA">
        <w:rPr>
          <w:sz w:val="24"/>
          <w:szCs w:val="24"/>
        </w:rPr>
        <w:t>Powiatowy Zarząd Dróg.</w:t>
      </w:r>
    </w:p>
    <w:p w:rsidR="00CF49E3" w:rsidRPr="006A30FA" w:rsidRDefault="00326BC6" w:rsidP="002F398A">
      <w:pPr>
        <w:pStyle w:val="Teksttreci0"/>
        <w:numPr>
          <w:ilvl w:val="0"/>
          <w:numId w:val="1"/>
        </w:numPr>
        <w:shd w:val="clear" w:color="auto" w:fill="auto"/>
        <w:tabs>
          <w:tab w:val="left" w:pos="426"/>
        </w:tabs>
        <w:spacing w:before="0" w:line="240" w:lineRule="auto"/>
        <w:ind w:firstLine="0"/>
        <w:jc w:val="both"/>
        <w:rPr>
          <w:sz w:val="24"/>
          <w:szCs w:val="24"/>
        </w:rPr>
      </w:pPr>
      <w:r w:rsidRPr="006A30FA">
        <w:rPr>
          <w:sz w:val="24"/>
          <w:szCs w:val="24"/>
        </w:rPr>
        <w:t>Prowadzenie ewidencji dróg , zadrzewienia i oznakowania .</w:t>
      </w:r>
    </w:p>
    <w:p w:rsidR="00CF49E3" w:rsidRPr="006A30FA" w:rsidRDefault="00326BC6" w:rsidP="002F398A">
      <w:pPr>
        <w:pStyle w:val="Teksttreci0"/>
        <w:numPr>
          <w:ilvl w:val="0"/>
          <w:numId w:val="1"/>
        </w:numPr>
        <w:shd w:val="clear" w:color="auto" w:fill="auto"/>
        <w:tabs>
          <w:tab w:val="left" w:pos="426"/>
          <w:tab w:val="left" w:pos="722"/>
        </w:tabs>
        <w:spacing w:before="0" w:line="240" w:lineRule="auto"/>
        <w:ind w:firstLine="0"/>
        <w:jc w:val="both"/>
        <w:rPr>
          <w:sz w:val="24"/>
          <w:szCs w:val="24"/>
        </w:rPr>
      </w:pPr>
      <w:r w:rsidRPr="006A30FA">
        <w:rPr>
          <w:sz w:val="24"/>
          <w:szCs w:val="24"/>
        </w:rPr>
        <w:t>Kontrola i nadzór nad robotami utrzymaniowymi.</w:t>
      </w:r>
    </w:p>
    <w:p w:rsidR="00CF49E3" w:rsidRPr="006A30FA" w:rsidRDefault="00326BC6" w:rsidP="002F398A">
      <w:pPr>
        <w:pStyle w:val="Teksttreci0"/>
        <w:numPr>
          <w:ilvl w:val="0"/>
          <w:numId w:val="1"/>
        </w:numPr>
        <w:shd w:val="clear" w:color="auto" w:fill="auto"/>
        <w:tabs>
          <w:tab w:val="left" w:pos="426"/>
          <w:tab w:val="left" w:pos="722"/>
        </w:tabs>
        <w:spacing w:before="0" w:line="240" w:lineRule="auto"/>
        <w:ind w:firstLine="0"/>
        <w:jc w:val="both"/>
        <w:rPr>
          <w:sz w:val="24"/>
          <w:szCs w:val="24"/>
        </w:rPr>
      </w:pPr>
      <w:r w:rsidRPr="006A30FA">
        <w:rPr>
          <w:sz w:val="24"/>
          <w:szCs w:val="24"/>
        </w:rPr>
        <w:t>Kontrola stanu dróg i urządzeń drogowych.</w:t>
      </w:r>
    </w:p>
    <w:p w:rsidR="00CF49E3" w:rsidRPr="002F398A" w:rsidRDefault="00326BC6" w:rsidP="002F398A">
      <w:pPr>
        <w:pStyle w:val="Teksttreci0"/>
        <w:numPr>
          <w:ilvl w:val="0"/>
          <w:numId w:val="1"/>
        </w:numPr>
        <w:shd w:val="clear" w:color="auto" w:fill="auto"/>
        <w:tabs>
          <w:tab w:val="left" w:pos="426"/>
        </w:tabs>
        <w:spacing w:before="0" w:line="240" w:lineRule="auto"/>
        <w:ind w:firstLine="0"/>
        <w:jc w:val="both"/>
        <w:rPr>
          <w:sz w:val="24"/>
          <w:szCs w:val="24"/>
        </w:rPr>
      </w:pPr>
      <w:r w:rsidRPr="002F398A">
        <w:rPr>
          <w:sz w:val="24"/>
          <w:szCs w:val="24"/>
        </w:rPr>
        <w:t>Nadzór nad prawidłowym utrzymaniem urządzeń drogowych jak : zatoki, parkingi, znaki drogowe, urządzenia</w:t>
      </w:r>
      <w:r w:rsidR="002F398A" w:rsidRPr="002F398A">
        <w:rPr>
          <w:sz w:val="24"/>
          <w:szCs w:val="24"/>
        </w:rPr>
        <w:t xml:space="preserve"> </w:t>
      </w:r>
      <w:r w:rsidRPr="002F398A">
        <w:rPr>
          <w:sz w:val="24"/>
          <w:szCs w:val="24"/>
        </w:rPr>
        <w:t xml:space="preserve">ostrzegawczo </w:t>
      </w:r>
      <w:r w:rsidR="00E003C9">
        <w:rPr>
          <w:sz w:val="24"/>
          <w:szCs w:val="24"/>
        </w:rPr>
        <w:t>–</w:t>
      </w:r>
      <w:r w:rsidRPr="002F398A">
        <w:rPr>
          <w:sz w:val="24"/>
          <w:szCs w:val="24"/>
        </w:rPr>
        <w:t xml:space="preserve"> zapobiegawcze</w:t>
      </w:r>
      <w:r w:rsidR="00E003C9">
        <w:rPr>
          <w:sz w:val="24"/>
          <w:szCs w:val="24"/>
        </w:rPr>
        <w:t>,</w:t>
      </w:r>
      <w:r w:rsidRPr="002F398A">
        <w:rPr>
          <w:sz w:val="24"/>
          <w:szCs w:val="24"/>
        </w:rPr>
        <w:t xml:space="preserve"> zieleńce itp.</w:t>
      </w:r>
    </w:p>
    <w:p w:rsidR="00CF49E3" w:rsidRPr="006A30FA" w:rsidRDefault="00326BC6" w:rsidP="002F398A">
      <w:pPr>
        <w:pStyle w:val="Teksttreci0"/>
        <w:numPr>
          <w:ilvl w:val="0"/>
          <w:numId w:val="1"/>
        </w:numPr>
        <w:shd w:val="clear" w:color="auto" w:fill="auto"/>
        <w:tabs>
          <w:tab w:val="left" w:pos="426"/>
          <w:tab w:val="left" w:pos="722"/>
        </w:tabs>
        <w:spacing w:before="0" w:line="240" w:lineRule="auto"/>
        <w:ind w:firstLine="0"/>
        <w:jc w:val="both"/>
        <w:rPr>
          <w:sz w:val="24"/>
          <w:szCs w:val="24"/>
        </w:rPr>
      </w:pPr>
      <w:r w:rsidRPr="006A30FA">
        <w:rPr>
          <w:sz w:val="24"/>
          <w:szCs w:val="24"/>
        </w:rPr>
        <w:t>Organizacja i kierowanie zimowym utrzymaniem dróg.</w:t>
      </w:r>
    </w:p>
    <w:p w:rsidR="00CF49E3" w:rsidRPr="006A30FA" w:rsidRDefault="00326BC6" w:rsidP="002F398A">
      <w:pPr>
        <w:pStyle w:val="Teksttreci0"/>
        <w:numPr>
          <w:ilvl w:val="0"/>
          <w:numId w:val="1"/>
        </w:numPr>
        <w:shd w:val="clear" w:color="auto" w:fill="auto"/>
        <w:tabs>
          <w:tab w:val="left" w:pos="426"/>
          <w:tab w:val="left" w:pos="722"/>
        </w:tabs>
        <w:spacing w:before="0" w:line="240" w:lineRule="auto"/>
        <w:ind w:firstLine="0"/>
        <w:jc w:val="both"/>
        <w:rPr>
          <w:sz w:val="24"/>
          <w:szCs w:val="24"/>
        </w:rPr>
      </w:pPr>
      <w:r w:rsidRPr="006A30FA">
        <w:rPr>
          <w:sz w:val="24"/>
          <w:szCs w:val="24"/>
        </w:rPr>
        <w:t>Zapewnienie ochrony dróg przed przełomami oraz organizacja likwidacji przełomów.</w:t>
      </w:r>
    </w:p>
    <w:p w:rsidR="00CF49E3" w:rsidRPr="006A30FA" w:rsidRDefault="00326BC6" w:rsidP="002F398A">
      <w:pPr>
        <w:pStyle w:val="Teksttreci0"/>
        <w:numPr>
          <w:ilvl w:val="0"/>
          <w:numId w:val="1"/>
        </w:numPr>
        <w:shd w:val="clear" w:color="auto" w:fill="auto"/>
        <w:tabs>
          <w:tab w:val="left" w:pos="426"/>
        </w:tabs>
        <w:spacing w:before="0" w:line="240" w:lineRule="auto"/>
        <w:ind w:firstLine="0"/>
        <w:jc w:val="both"/>
        <w:rPr>
          <w:sz w:val="24"/>
          <w:szCs w:val="24"/>
        </w:rPr>
      </w:pPr>
      <w:r w:rsidRPr="006A30FA">
        <w:rPr>
          <w:sz w:val="24"/>
          <w:szCs w:val="24"/>
        </w:rPr>
        <w:t xml:space="preserve"> Wydawanie zezwoleń na umieszczanie obcych urządzeń w pasie drogowym.</w:t>
      </w:r>
    </w:p>
    <w:p w:rsidR="00CF49E3" w:rsidRPr="006A30FA" w:rsidRDefault="002F398A" w:rsidP="002F398A">
      <w:pPr>
        <w:pStyle w:val="Teksttreci0"/>
        <w:numPr>
          <w:ilvl w:val="0"/>
          <w:numId w:val="1"/>
        </w:numPr>
        <w:shd w:val="clear" w:color="auto" w:fill="auto"/>
        <w:tabs>
          <w:tab w:val="left" w:pos="426"/>
          <w:tab w:val="left" w:pos="722"/>
        </w:tabs>
        <w:spacing w:before="0"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26BC6" w:rsidRPr="006A30FA">
        <w:rPr>
          <w:sz w:val="24"/>
          <w:szCs w:val="24"/>
        </w:rPr>
        <w:t>Ograniczanie lub zamykanie ruchu na drodze.</w:t>
      </w:r>
    </w:p>
    <w:p w:rsidR="00CF49E3" w:rsidRPr="006A30FA" w:rsidRDefault="00326BC6" w:rsidP="002F398A">
      <w:pPr>
        <w:pStyle w:val="Teksttreci0"/>
        <w:numPr>
          <w:ilvl w:val="0"/>
          <w:numId w:val="1"/>
        </w:numPr>
        <w:shd w:val="clear" w:color="auto" w:fill="auto"/>
        <w:tabs>
          <w:tab w:val="left" w:pos="426"/>
        </w:tabs>
        <w:spacing w:before="0" w:line="240" w:lineRule="auto"/>
        <w:ind w:firstLine="0"/>
        <w:jc w:val="both"/>
        <w:rPr>
          <w:sz w:val="24"/>
          <w:szCs w:val="24"/>
        </w:rPr>
      </w:pPr>
      <w:r w:rsidRPr="006A30FA">
        <w:rPr>
          <w:sz w:val="24"/>
          <w:szCs w:val="24"/>
        </w:rPr>
        <w:t xml:space="preserve"> Udzielanie informacji użytkownikom o stanie przejezdności dróg.</w:t>
      </w:r>
    </w:p>
    <w:p w:rsidR="00CF49E3" w:rsidRPr="006A30FA" w:rsidRDefault="00326BC6" w:rsidP="002F398A">
      <w:pPr>
        <w:pStyle w:val="Teksttreci0"/>
        <w:numPr>
          <w:ilvl w:val="0"/>
          <w:numId w:val="1"/>
        </w:numPr>
        <w:shd w:val="clear" w:color="auto" w:fill="auto"/>
        <w:tabs>
          <w:tab w:val="left" w:pos="426"/>
        </w:tabs>
        <w:spacing w:before="0" w:line="240" w:lineRule="auto"/>
        <w:ind w:firstLine="0"/>
        <w:jc w:val="both"/>
        <w:rPr>
          <w:sz w:val="24"/>
          <w:szCs w:val="24"/>
        </w:rPr>
      </w:pPr>
      <w:r w:rsidRPr="006A30FA">
        <w:rPr>
          <w:sz w:val="24"/>
          <w:szCs w:val="24"/>
        </w:rPr>
        <w:t xml:space="preserve"> Planowanie potrzeb i nadzór nad prawidłowym zadrzewieniem dróg.</w:t>
      </w:r>
    </w:p>
    <w:p w:rsidR="00CF49E3" w:rsidRPr="006A30FA" w:rsidRDefault="002F398A" w:rsidP="002F398A">
      <w:pPr>
        <w:pStyle w:val="Teksttreci0"/>
        <w:numPr>
          <w:ilvl w:val="0"/>
          <w:numId w:val="1"/>
        </w:numPr>
        <w:shd w:val="clear" w:color="auto" w:fill="auto"/>
        <w:tabs>
          <w:tab w:val="left" w:pos="426"/>
          <w:tab w:val="left" w:pos="722"/>
        </w:tabs>
        <w:spacing w:before="0"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26BC6" w:rsidRPr="006A30FA">
        <w:rPr>
          <w:sz w:val="24"/>
          <w:szCs w:val="24"/>
        </w:rPr>
        <w:t>Zapewnienie prawidłowego oznakowania dróg.</w:t>
      </w:r>
    </w:p>
    <w:p w:rsidR="00CF49E3" w:rsidRPr="006A30FA" w:rsidRDefault="002F398A" w:rsidP="002F398A">
      <w:pPr>
        <w:pStyle w:val="Teksttreci0"/>
        <w:numPr>
          <w:ilvl w:val="0"/>
          <w:numId w:val="1"/>
        </w:numPr>
        <w:shd w:val="clear" w:color="auto" w:fill="auto"/>
        <w:tabs>
          <w:tab w:val="left" w:pos="426"/>
          <w:tab w:val="left" w:pos="722"/>
        </w:tabs>
        <w:spacing w:before="0"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26BC6" w:rsidRPr="006A30FA">
        <w:rPr>
          <w:sz w:val="24"/>
          <w:szCs w:val="24"/>
        </w:rPr>
        <w:t>Badanie stanu dróg i urządzeń z punktu widzenia bezpieczeństwa ruchu.</w:t>
      </w:r>
    </w:p>
    <w:p w:rsidR="00CF49E3" w:rsidRPr="006A30FA" w:rsidRDefault="002F398A" w:rsidP="002F398A">
      <w:pPr>
        <w:pStyle w:val="Teksttreci0"/>
        <w:numPr>
          <w:ilvl w:val="0"/>
          <w:numId w:val="1"/>
        </w:numPr>
        <w:shd w:val="clear" w:color="auto" w:fill="auto"/>
        <w:tabs>
          <w:tab w:val="left" w:pos="426"/>
          <w:tab w:val="left" w:pos="722"/>
        </w:tabs>
        <w:spacing w:before="0"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26BC6" w:rsidRPr="006A30FA">
        <w:rPr>
          <w:sz w:val="24"/>
          <w:szCs w:val="24"/>
        </w:rPr>
        <w:t>Prowadzenie spraw przetargów i zawierania umów na roboty z zakresu bieżącego utrzymania obiektów drogowych.</w:t>
      </w:r>
    </w:p>
    <w:p w:rsidR="002F398A" w:rsidRPr="002F398A" w:rsidRDefault="00326BC6" w:rsidP="002F398A">
      <w:pPr>
        <w:pStyle w:val="Teksttreci0"/>
        <w:numPr>
          <w:ilvl w:val="0"/>
          <w:numId w:val="1"/>
        </w:numPr>
        <w:tabs>
          <w:tab w:val="left" w:pos="426"/>
        </w:tabs>
        <w:spacing w:before="0" w:line="240" w:lineRule="auto"/>
        <w:ind w:firstLine="0"/>
        <w:jc w:val="both"/>
        <w:rPr>
          <w:sz w:val="24"/>
          <w:szCs w:val="24"/>
        </w:rPr>
      </w:pPr>
      <w:r w:rsidRPr="006A30FA">
        <w:rPr>
          <w:sz w:val="24"/>
          <w:szCs w:val="24"/>
        </w:rPr>
        <w:t xml:space="preserve"> Analiza wypadków drogowych i wnioskowanie usuwania przyczyn wypadków.</w:t>
      </w:r>
      <w:r w:rsidR="002F398A" w:rsidRPr="002F398A">
        <w:t xml:space="preserve"> </w:t>
      </w:r>
    </w:p>
    <w:p w:rsidR="002F398A" w:rsidRPr="002F398A" w:rsidRDefault="002F398A" w:rsidP="002F398A">
      <w:pPr>
        <w:pStyle w:val="Teksttreci0"/>
        <w:numPr>
          <w:ilvl w:val="0"/>
          <w:numId w:val="1"/>
        </w:numPr>
        <w:tabs>
          <w:tab w:val="left" w:pos="426"/>
        </w:tabs>
        <w:spacing w:before="0"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2F398A">
        <w:rPr>
          <w:sz w:val="24"/>
          <w:szCs w:val="24"/>
        </w:rPr>
        <w:t>Sprawozdawczość z zakresu sekcji.</w:t>
      </w:r>
    </w:p>
    <w:p w:rsidR="002F398A" w:rsidRPr="002F398A" w:rsidRDefault="002F398A" w:rsidP="002F398A">
      <w:pPr>
        <w:pStyle w:val="Teksttreci0"/>
        <w:numPr>
          <w:ilvl w:val="0"/>
          <w:numId w:val="1"/>
        </w:numPr>
        <w:tabs>
          <w:tab w:val="left" w:pos="426"/>
        </w:tabs>
        <w:spacing w:before="0"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2F398A">
        <w:rPr>
          <w:sz w:val="24"/>
          <w:szCs w:val="24"/>
        </w:rPr>
        <w:t>Organizacji i kierowanie pracą obwodu drogowo - mostowego dotyczących spraw dróg.</w:t>
      </w:r>
    </w:p>
    <w:p w:rsidR="002F398A" w:rsidRPr="002F398A" w:rsidRDefault="002F398A" w:rsidP="002F398A">
      <w:pPr>
        <w:pStyle w:val="Teksttreci0"/>
        <w:numPr>
          <w:ilvl w:val="0"/>
          <w:numId w:val="1"/>
        </w:numPr>
        <w:tabs>
          <w:tab w:val="left" w:pos="426"/>
        </w:tabs>
        <w:spacing w:before="0"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2F398A">
        <w:rPr>
          <w:sz w:val="24"/>
          <w:szCs w:val="24"/>
        </w:rPr>
        <w:t>Badanie i analizy ruch drogowego - pomiary ruchu.</w:t>
      </w:r>
    </w:p>
    <w:p w:rsidR="002F398A" w:rsidRPr="002F398A" w:rsidRDefault="002F398A" w:rsidP="002F398A">
      <w:pPr>
        <w:pStyle w:val="Teksttreci0"/>
        <w:numPr>
          <w:ilvl w:val="0"/>
          <w:numId w:val="1"/>
        </w:numPr>
        <w:tabs>
          <w:tab w:val="left" w:pos="426"/>
        </w:tabs>
        <w:spacing w:before="0"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2F398A">
        <w:rPr>
          <w:sz w:val="24"/>
          <w:szCs w:val="24"/>
        </w:rPr>
        <w:t>Prowadzenie ewidencji sprzętu pomiarowego.</w:t>
      </w:r>
    </w:p>
    <w:p w:rsidR="002F398A" w:rsidRPr="002F398A" w:rsidRDefault="002F398A" w:rsidP="002F398A">
      <w:pPr>
        <w:pStyle w:val="Teksttreci0"/>
        <w:numPr>
          <w:ilvl w:val="0"/>
          <w:numId w:val="1"/>
        </w:numPr>
        <w:tabs>
          <w:tab w:val="left" w:pos="426"/>
        </w:tabs>
        <w:spacing w:before="0" w:line="240" w:lineRule="auto"/>
        <w:ind w:firstLine="0"/>
        <w:jc w:val="both"/>
        <w:rPr>
          <w:sz w:val="24"/>
          <w:szCs w:val="24"/>
        </w:rPr>
      </w:pPr>
      <w:r w:rsidRPr="002F398A">
        <w:rPr>
          <w:sz w:val="24"/>
          <w:szCs w:val="24"/>
        </w:rPr>
        <w:t xml:space="preserve"> Współpraca z organami administracji państwowej i samorządowej oraz policją drogową.</w:t>
      </w:r>
    </w:p>
    <w:p w:rsidR="002F398A" w:rsidRPr="002F398A" w:rsidRDefault="002F398A" w:rsidP="002F398A">
      <w:pPr>
        <w:pStyle w:val="Teksttreci0"/>
        <w:numPr>
          <w:ilvl w:val="0"/>
          <w:numId w:val="1"/>
        </w:numPr>
        <w:tabs>
          <w:tab w:val="left" w:pos="426"/>
        </w:tabs>
        <w:spacing w:before="0"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2F398A">
        <w:rPr>
          <w:sz w:val="24"/>
          <w:szCs w:val="24"/>
        </w:rPr>
        <w:t>Załatwianie spraw obronnych wg odrębnych przepisów.</w:t>
      </w:r>
    </w:p>
    <w:p w:rsidR="002F398A" w:rsidRDefault="002F398A" w:rsidP="002F398A">
      <w:pPr>
        <w:pStyle w:val="Teksttreci0"/>
        <w:shd w:val="clear" w:color="auto" w:fill="auto"/>
        <w:tabs>
          <w:tab w:val="left" w:pos="426"/>
        </w:tabs>
        <w:spacing w:before="0" w:line="240" w:lineRule="auto"/>
        <w:ind w:firstLine="0"/>
        <w:jc w:val="both"/>
        <w:rPr>
          <w:sz w:val="24"/>
          <w:szCs w:val="24"/>
        </w:rPr>
      </w:pPr>
    </w:p>
    <w:p w:rsidR="002F398A" w:rsidRPr="002F398A" w:rsidRDefault="002F398A" w:rsidP="002F398A">
      <w:pPr>
        <w:pStyle w:val="Teksttreci0"/>
        <w:shd w:val="clear" w:color="auto" w:fill="auto"/>
        <w:tabs>
          <w:tab w:val="left" w:pos="426"/>
        </w:tabs>
        <w:spacing w:before="0" w:line="240" w:lineRule="auto"/>
        <w:ind w:firstLine="0"/>
        <w:jc w:val="both"/>
        <w:rPr>
          <w:sz w:val="24"/>
          <w:szCs w:val="24"/>
          <w:u w:val="single"/>
        </w:rPr>
      </w:pPr>
      <w:r w:rsidRPr="002F398A">
        <w:rPr>
          <w:sz w:val="24"/>
          <w:szCs w:val="24"/>
          <w:u w:val="single"/>
        </w:rPr>
        <w:t>W zakresie utrzymania mostów:</w:t>
      </w:r>
    </w:p>
    <w:p w:rsidR="00CF49E3" w:rsidRPr="006A30FA" w:rsidRDefault="00326BC6" w:rsidP="002F398A">
      <w:pPr>
        <w:pStyle w:val="Teksttreci0"/>
        <w:numPr>
          <w:ilvl w:val="0"/>
          <w:numId w:val="2"/>
        </w:numPr>
        <w:shd w:val="clear" w:color="auto" w:fill="auto"/>
        <w:tabs>
          <w:tab w:val="left" w:pos="426"/>
        </w:tabs>
        <w:spacing w:before="0" w:line="240" w:lineRule="auto"/>
        <w:ind w:firstLine="0"/>
        <w:rPr>
          <w:sz w:val="24"/>
          <w:szCs w:val="24"/>
        </w:rPr>
      </w:pPr>
      <w:r w:rsidRPr="006A30FA">
        <w:rPr>
          <w:sz w:val="24"/>
          <w:szCs w:val="24"/>
        </w:rPr>
        <w:t xml:space="preserve">Prowadzenie polityki </w:t>
      </w:r>
      <w:proofErr w:type="spellStart"/>
      <w:r w:rsidRPr="006A30FA">
        <w:rPr>
          <w:sz w:val="24"/>
          <w:szCs w:val="24"/>
        </w:rPr>
        <w:t>techniczno</w:t>
      </w:r>
      <w:proofErr w:type="spellEnd"/>
      <w:r w:rsidRPr="006A30FA">
        <w:rPr>
          <w:sz w:val="24"/>
          <w:szCs w:val="24"/>
        </w:rPr>
        <w:t xml:space="preserve"> - ekonomicznej w zakresie zarządzania mostami będących w utrzymaniu Powiatowego Zarządu Dróg.</w:t>
      </w:r>
    </w:p>
    <w:p w:rsidR="00CF49E3" w:rsidRPr="006A30FA" w:rsidRDefault="00326BC6" w:rsidP="002F398A">
      <w:pPr>
        <w:pStyle w:val="Teksttreci0"/>
        <w:numPr>
          <w:ilvl w:val="0"/>
          <w:numId w:val="2"/>
        </w:numPr>
        <w:shd w:val="clear" w:color="auto" w:fill="auto"/>
        <w:tabs>
          <w:tab w:val="left" w:pos="426"/>
        </w:tabs>
        <w:spacing w:before="0" w:line="240" w:lineRule="auto"/>
        <w:ind w:firstLine="0"/>
        <w:rPr>
          <w:sz w:val="24"/>
          <w:szCs w:val="24"/>
        </w:rPr>
      </w:pPr>
      <w:r w:rsidRPr="006A30FA">
        <w:rPr>
          <w:sz w:val="24"/>
          <w:szCs w:val="24"/>
        </w:rPr>
        <w:t xml:space="preserve"> Zbieranie i przekazywanie informacji o stanie mostów będących w ciągach dróg administrowanych przez Powiatowy Zarząd Dróg.</w:t>
      </w:r>
    </w:p>
    <w:p w:rsidR="00CF49E3" w:rsidRPr="006A30FA" w:rsidRDefault="00326BC6" w:rsidP="002F398A">
      <w:pPr>
        <w:pStyle w:val="Teksttreci0"/>
        <w:numPr>
          <w:ilvl w:val="0"/>
          <w:numId w:val="2"/>
        </w:numPr>
        <w:shd w:val="clear" w:color="auto" w:fill="auto"/>
        <w:tabs>
          <w:tab w:val="left" w:pos="426"/>
        </w:tabs>
        <w:spacing w:before="0" w:line="240" w:lineRule="auto"/>
        <w:ind w:firstLine="0"/>
        <w:jc w:val="both"/>
        <w:rPr>
          <w:sz w:val="24"/>
          <w:szCs w:val="24"/>
        </w:rPr>
      </w:pPr>
      <w:r w:rsidRPr="006A30FA">
        <w:rPr>
          <w:sz w:val="24"/>
          <w:szCs w:val="24"/>
        </w:rPr>
        <w:t>Kontrola stanu mostów, przepustów .</w:t>
      </w:r>
    </w:p>
    <w:p w:rsidR="00CF49E3" w:rsidRPr="006A30FA" w:rsidRDefault="00326BC6" w:rsidP="002F398A">
      <w:pPr>
        <w:pStyle w:val="Teksttreci0"/>
        <w:numPr>
          <w:ilvl w:val="0"/>
          <w:numId w:val="2"/>
        </w:numPr>
        <w:shd w:val="clear" w:color="auto" w:fill="auto"/>
        <w:tabs>
          <w:tab w:val="left" w:pos="426"/>
        </w:tabs>
        <w:spacing w:before="0" w:line="240" w:lineRule="auto"/>
        <w:ind w:firstLine="0"/>
        <w:jc w:val="both"/>
        <w:rPr>
          <w:sz w:val="24"/>
          <w:szCs w:val="24"/>
        </w:rPr>
      </w:pPr>
      <w:r w:rsidRPr="006A30FA">
        <w:rPr>
          <w:sz w:val="24"/>
          <w:szCs w:val="24"/>
        </w:rPr>
        <w:t>Kontrola , nadzór nad robotami mostowymi.</w:t>
      </w:r>
    </w:p>
    <w:p w:rsidR="00CF49E3" w:rsidRPr="006A30FA" w:rsidRDefault="00326BC6" w:rsidP="002F398A">
      <w:pPr>
        <w:pStyle w:val="Teksttreci0"/>
        <w:numPr>
          <w:ilvl w:val="0"/>
          <w:numId w:val="2"/>
        </w:numPr>
        <w:shd w:val="clear" w:color="auto" w:fill="auto"/>
        <w:tabs>
          <w:tab w:val="left" w:pos="426"/>
        </w:tabs>
        <w:spacing w:before="0" w:line="240" w:lineRule="auto"/>
        <w:ind w:firstLine="0"/>
        <w:jc w:val="both"/>
        <w:rPr>
          <w:sz w:val="24"/>
          <w:szCs w:val="24"/>
        </w:rPr>
      </w:pPr>
      <w:r w:rsidRPr="006A30FA">
        <w:rPr>
          <w:sz w:val="24"/>
          <w:szCs w:val="24"/>
        </w:rPr>
        <w:t>Prowadzenie ewidencji obiektów mostowych.</w:t>
      </w:r>
    </w:p>
    <w:p w:rsidR="00CF49E3" w:rsidRPr="006A30FA" w:rsidRDefault="00326BC6" w:rsidP="002F398A">
      <w:pPr>
        <w:pStyle w:val="Teksttreci0"/>
        <w:numPr>
          <w:ilvl w:val="0"/>
          <w:numId w:val="2"/>
        </w:numPr>
        <w:shd w:val="clear" w:color="auto" w:fill="auto"/>
        <w:tabs>
          <w:tab w:val="left" w:pos="426"/>
        </w:tabs>
        <w:spacing w:before="0" w:line="240" w:lineRule="auto"/>
        <w:ind w:firstLine="0"/>
        <w:jc w:val="both"/>
        <w:rPr>
          <w:sz w:val="24"/>
          <w:szCs w:val="24"/>
        </w:rPr>
      </w:pPr>
      <w:r w:rsidRPr="006A30FA">
        <w:rPr>
          <w:sz w:val="24"/>
          <w:szCs w:val="24"/>
        </w:rPr>
        <w:t>Wydawanie zezwoleń na montowanie urządzeń obcych na mostach.</w:t>
      </w:r>
    </w:p>
    <w:p w:rsidR="00CF49E3" w:rsidRPr="006A30FA" w:rsidRDefault="00326BC6" w:rsidP="002F398A">
      <w:pPr>
        <w:pStyle w:val="Teksttreci0"/>
        <w:numPr>
          <w:ilvl w:val="0"/>
          <w:numId w:val="2"/>
        </w:numPr>
        <w:shd w:val="clear" w:color="auto" w:fill="auto"/>
        <w:tabs>
          <w:tab w:val="left" w:pos="426"/>
        </w:tabs>
        <w:spacing w:before="0" w:line="240" w:lineRule="auto"/>
        <w:ind w:firstLine="0"/>
        <w:rPr>
          <w:sz w:val="24"/>
          <w:szCs w:val="24"/>
        </w:rPr>
      </w:pPr>
      <w:r w:rsidRPr="006A30FA">
        <w:rPr>
          <w:sz w:val="24"/>
          <w:szCs w:val="24"/>
        </w:rPr>
        <w:t>Współdziałanie przy wydawaniu zezwoleń na przejazdy pojazdów ponadnormatywnych.</w:t>
      </w:r>
    </w:p>
    <w:p w:rsidR="00CF49E3" w:rsidRPr="006A30FA" w:rsidRDefault="00326BC6" w:rsidP="002F398A">
      <w:pPr>
        <w:pStyle w:val="Teksttreci0"/>
        <w:numPr>
          <w:ilvl w:val="0"/>
          <w:numId w:val="2"/>
        </w:numPr>
        <w:shd w:val="clear" w:color="auto" w:fill="auto"/>
        <w:tabs>
          <w:tab w:val="left" w:pos="426"/>
        </w:tabs>
        <w:spacing w:before="0" w:line="240" w:lineRule="auto"/>
        <w:ind w:firstLine="0"/>
        <w:rPr>
          <w:sz w:val="24"/>
          <w:szCs w:val="24"/>
        </w:rPr>
      </w:pPr>
      <w:r w:rsidRPr="006A30FA">
        <w:rPr>
          <w:sz w:val="24"/>
          <w:szCs w:val="24"/>
        </w:rPr>
        <w:t>Opracowanie planów bieżącego utrzymania obiektów mostowych oraz opracowanie wniosków do planów remontów kapitalnych obiektów mostowych.</w:t>
      </w:r>
    </w:p>
    <w:p w:rsidR="00CF49E3" w:rsidRPr="006A30FA" w:rsidRDefault="00326BC6" w:rsidP="002F398A">
      <w:pPr>
        <w:pStyle w:val="Teksttreci0"/>
        <w:numPr>
          <w:ilvl w:val="0"/>
          <w:numId w:val="2"/>
        </w:numPr>
        <w:shd w:val="clear" w:color="auto" w:fill="auto"/>
        <w:tabs>
          <w:tab w:val="left" w:pos="426"/>
        </w:tabs>
        <w:spacing w:before="0" w:line="240" w:lineRule="auto"/>
        <w:ind w:firstLine="0"/>
        <w:rPr>
          <w:sz w:val="24"/>
          <w:szCs w:val="24"/>
        </w:rPr>
      </w:pPr>
      <w:r w:rsidRPr="006A30FA">
        <w:rPr>
          <w:sz w:val="24"/>
          <w:szCs w:val="24"/>
        </w:rPr>
        <w:t xml:space="preserve"> Przygotowanie dokumentacji technicznej na roboty z zakresu bieżącego utrzymania obiektów mostowych .</w:t>
      </w:r>
    </w:p>
    <w:p w:rsidR="00CF49E3" w:rsidRPr="006A30FA" w:rsidRDefault="00326BC6" w:rsidP="002F398A">
      <w:pPr>
        <w:pStyle w:val="Teksttreci0"/>
        <w:numPr>
          <w:ilvl w:val="0"/>
          <w:numId w:val="2"/>
        </w:numPr>
        <w:shd w:val="clear" w:color="auto" w:fill="auto"/>
        <w:tabs>
          <w:tab w:val="left" w:pos="426"/>
        </w:tabs>
        <w:spacing w:before="0" w:line="240" w:lineRule="auto"/>
        <w:ind w:firstLine="0"/>
        <w:rPr>
          <w:sz w:val="24"/>
          <w:szCs w:val="24"/>
        </w:rPr>
      </w:pPr>
      <w:r w:rsidRPr="006A30FA">
        <w:rPr>
          <w:sz w:val="24"/>
          <w:szCs w:val="24"/>
        </w:rPr>
        <w:t xml:space="preserve"> Prowadzenie spraw przetargów i zawieranie umów na roboty z zakresu bieżącego utrzymania obiektów mostowych .</w:t>
      </w:r>
    </w:p>
    <w:p w:rsidR="00CF49E3" w:rsidRPr="006A30FA" w:rsidRDefault="00326BC6" w:rsidP="002F398A">
      <w:pPr>
        <w:pStyle w:val="Teksttreci0"/>
        <w:numPr>
          <w:ilvl w:val="0"/>
          <w:numId w:val="2"/>
        </w:numPr>
        <w:shd w:val="clear" w:color="auto" w:fill="auto"/>
        <w:tabs>
          <w:tab w:val="left" w:pos="426"/>
        </w:tabs>
        <w:spacing w:before="0" w:line="240" w:lineRule="auto"/>
        <w:ind w:firstLine="0"/>
        <w:rPr>
          <w:sz w:val="24"/>
          <w:szCs w:val="24"/>
        </w:rPr>
      </w:pPr>
      <w:r w:rsidRPr="006A30FA">
        <w:rPr>
          <w:sz w:val="24"/>
          <w:szCs w:val="24"/>
        </w:rPr>
        <w:t xml:space="preserve"> Prowadzenie nadzoru i odbioru robót w zakresie bieżącego utrzymania obiektów mostowych.</w:t>
      </w:r>
    </w:p>
    <w:p w:rsidR="00CF49E3" w:rsidRPr="006A30FA" w:rsidRDefault="00326BC6" w:rsidP="002F398A">
      <w:pPr>
        <w:pStyle w:val="Teksttreci0"/>
        <w:numPr>
          <w:ilvl w:val="0"/>
          <w:numId w:val="2"/>
        </w:numPr>
        <w:shd w:val="clear" w:color="auto" w:fill="auto"/>
        <w:tabs>
          <w:tab w:val="left" w:pos="426"/>
        </w:tabs>
        <w:spacing w:before="0" w:line="240" w:lineRule="auto"/>
        <w:ind w:firstLine="0"/>
        <w:rPr>
          <w:sz w:val="24"/>
          <w:szCs w:val="24"/>
        </w:rPr>
      </w:pPr>
      <w:r w:rsidRPr="006A30FA">
        <w:rPr>
          <w:sz w:val="24"/>
          <w:szCs w:val="24"/>
        </w:rPr>
        <w:t xml:space="preserve"> Koordynowanie przeciwpowodziowej i przeciwlodowej ochrony mostów .</w:t>
      </w:r>
    </w:p>
    <w:p w:rsidR="00CF49E3" w:rsidRPr="006A30FA" w:rsidRDefault="00326BC6" w:rsidP="002F398A">
      <w:pPr>
        <w:pStyle w:val="Teksttreci0"/>
        <w:numPr>
          <w:ilvl w:val="0"/>
          <w:numId w:val="2"/>
        </w:numPr>
        <w:shd w:val="clear" w:color="auto" w:fill="auto"/>
        <w:tabs>
          <w:tab w:val="left" w:pos="426"/>
        </w:tabs>
        <w:spacing w:before="0" w:line="240" w:lineRule="auto"/>
        <w:ind w:firstLine="0"/>
        <w:jc w:val="both"/>
        <w:rPr>
          <w:sz w:val="24"/>
          <w:szCs w:val="24"/>
        </w:rPr>
      </w:pPr>
      <w:r w:rsidRPr="006A30FA">
        <w:rPr>
          <w:sz w:val="24"/>
          <w:szCs w:val="24"/>
        </w:rPr>
        <w:t xml:space="preserve"> Sprawozdawczość z zakresu sekcji.</w:t>
      </w:r>
    </w:p>
    <w:p w:rsidR="00CF49E3" w:rsidRPr="006A30FA" w:rsidRDefault="00326BC6" w:rsidP="002F398A">
      <w:pPr>
        <w:pStyle w:val="Teksttreci0"/>
        <w:numPr>
          <w:ilvl w:val="0"/>
          <w:numId w:val="2"/>
        </w:numPr>
        <w:shd w:val="clear" w:color="auto" w:fill="auto"/>
        <w:tabs>
          <w:tab w:val="left" w:pos="426"/>
        </w:tabs>
        <w:spacing w:before="0" w:line="240" w:lineRule="auto"/>
        <w:ind w:firstLine="0"/>
        <w:jc w:val="both"/>
        <w:rPr>
          <w:sz w:val="24"/>
          <w:szCs w:val="24"/>
        </w:rPr>
      </w:pPr>
      <w:r w:rsidRPr="006A30FA">
        <w:rPr>
          <w:sz w:val="24"/>
          <w:szCs w:val="24"/>
        </w:rPr>
        <w:t xml:space="preserve"> Załatwianie spraw obronnych wg odrębnych przepisów</w:t>
      </w:r>
    </w:p>
    <w:p w:rsidR="002F398A" w:rsidRPr="005C2A0A" w:rsidRDefault="00326BC6" w:rsidP="002F398A">
      <w:pPr>
        <w:pStyle w:val="Teksttreci0"/>
        <w:shd w:val="clear" w:color="auto" w:fill="auto"/>
        <w:spacing w:before="0" w:line="240" w:lineRule="auto"/>
        <w:ind w:firstLine="0"/>
        <w:rPr>
          <w:b/>
          <w:szCs w:val="24"/>
        </w:rPr>
      </w:pPr>
      <w:r w:rsidRPr="005C2A0A">
        <w:rPr>
          <w:rStyle w:val="Teksttreci3"/>
          <w:b/>
          <w:szCs w:val="24"/>
          <w:u w:val="none"/>
        </w:rPr>
        <w:lastRenderedPageBreak/>
        <w:t>Sekcja spraw pracowniczych, finans</w:t>
      </w:r>
      <w:r w:rsidR="005C2A0A" w:rsidRPr="005C2A0A">
        <w:rPr>
          <w:rStyle w:val="Teksttreci3"/>
          <w:b/>
          <w:szCs w:val="24"/>
          <w:u w:val="none"/>
        </w:rPr>
        <w:t>owo</w:t>
      </w:r>
      <w:r w:rsidRPr="005C2A0A">
        <w:rPr>
          <w:rStyle w:val="Teksttreci3"/>
          <w:b/>
          <w:szCs w:val="24"/>
          <w:u w:val="none"/>
        </w:rPr>
        <w:t xml:space="preserve"> - księgowych i administracyjnych.</w:t>
      </w:r>
      <w:r w:rsidRPr="005C2A0A">
        <w:rPr>
          <w:b/>
          <w:szCs w:val="24"/>
        </w:rPr>
        <w:t xml:space="preserve"> </w:t>
      </w:r>
    </w:p>
    <w:p w:rsidR="005C2A0A" w:rsidRDefault="005C2A0A" w:rsidP="002F398A">
      <w:pPr>
        <w:pStyle w:val="Teksttreci0"/>
        <w:shd w:val="clear" w:color="auto" w:fill="auto"/>
        <w:spacing w:before="0" w:line="240" w:lineRule="auto"/>
        <w:ind w:firstLine="0"/>
        <w:rPr>
          <w:sz w:val="24"/>
          <w:szCs w:val="24"/>
        </w:rPr>
      </w:pPr>
    </w:p>
    <w:p w:rsidR="00E003C9" w:rsidRPr="008025D9" w:rsidRDefault="00E003C9" w:rsidP="00E003C9">
      <w:pPr>
        <w:rPr>
          <w:rFonts w:ascii="Times New Roman" w:eastAsia="Times New Roman" w:hAnsi="Times New Roman" w:cs="Times New Roman"/>
        </w:rPr>
      </w:pPr>
      <w:r w:rsidRPr="008025D9">
        <w:rPr>
          <w:rFonts w:ascii="Times New Roman" w:eastAsia="Times New Roman" w:hAnsi="Times New Roman" w:cs="Times New Roman"/>
        </w:rPr>
        <w:t>Do zakresu działania należą w szczególności sprawy :</w:t>
      </w:r>
    </w:p>
    <w:p w:rsidR="00E003C9" w:rsidRPr="008025D9" w:rsidRDefault="00E003C9" w:rsidP="00E003C9">
      <w:pPr>
        <w:rPr>
          <w:rFonts w:ascii="Times New Roman" w:eastAsia="Times New Roman" w:hAnsi="Times New Roman" w:cs="Times New Roman"/>
        </w:rPr>
      </w:pPr>
    </w:p>
    <w:p w:rsidR="00E003C9" w:rsidRPr="008025D9" w:rsidRDefault="00E003C9" w:rsidP="00D12291">
      <w:pPr>
        <w:widowControl/>
        <w:numPr>
          <w:ilvl w:val="0"/>
          <w:numId w:val="28"/>
        </w:numPr>
        <w:tabs>
          <w:tab w:val="left" w:pos="426"/>
        </w:tabs>
        <w:ind w:left="0" w:firstLine="0"/>
        <w:textAlignment w:val="baseline"/>
        <w:rPr>
          <w:rFonts w:ascii="Times New Roman" w:eastAsia="Times New Roman" w:hAnsi="Times New Roman" w:cs="Times New Roman"/>
        </w:rPr>
      </w:pPr>
      <w:r w:rsidRPr="008025D9">
        <w:rPr>
          <w:rFonts w:ascii="Times New Roman" w:eastAsia="Times New Roman" w:hAnsi="Times New Roman" w:cs="Times New Roman"/>
        </w:rPr>
        <w:t>Rekrutacja, dobór i rozmieszczenie kadr, prowadzenie ewidencji i akt osobowych pracowników.</w:t>
      </w:r>
    </w:p>
    <w:p w:rsidR="00E003C9" w:rsidRPr="008025D9" w:rsidRDefault="00E003C9" w:rsidP="00D12291">
      <w:pPr>
        <w:widowControl/>
        <w:numPr>
          <w:ilvl w:val="0"/>
          <w:numId w:val="28"/>
        </w:numPr>
        <w:tabs>
          <w:tab w:val="left" w:pos="426"/>
        </w:tabs>
        <w:ind w:left="0" w:firstLine="0"/>
        <w:textAlignment w:val="baseline"/>
        <w:rPr>
          <w:rFonts w:ascii="Times New Roman" w:eastAsia="Times New Roman" w:hAnsi="Times New Roman" w:cs="Times New Roman"/>
        </w:rPr>
      </w:pPr>
      <w:r w:rsidRPr="008025D9">
        <w:rPr>
          <w:rFonts w:ascii="Times New Roman" w:eastAsia="Times New Roman" w:hAnsi="Times New Roman" w:cs="Times New Roman"/>
        </w:rPr>
        <w:t>Kontrolowanie przestrzegania dyscypliny pracy i zasad etyki zawodowej.</w:t>
      </w:r>
    </w:p>
    <w:p w:rsidR="00E003C9" w:rsidRPr="008025D9" w:rsidRDefault="00E003C9" w:rsidP="00D12291">
      <w:pPr>
        <w:widowControl/>
        <w:numPr>
          <w:ilvl w:val="0"/>
          <w:numId w:val="28"/>
        </w:numPr>
        <w:tabs>
          <w:tab w:val="left" w:pos="426"/>
        </w:tabs>
        <w:ind w:left="0" w:firstLine="0"/>
        <w:textAlignment w:val="baseline"/>
        <w:rPr>
          <w:rFonts w:ascii="Times New Roman" w:eastAsia="Times New Roman" w:hAnsi="Times New Roman" w:cs="Times New Roman"/>
        </w:rPr>
      </w:pPr>
      <w:r w:rsidRPr="008025D9">
        <w:rPr>
          <w:rFonts w:ascii="Times New Roman" w:eastAsia="Times New Roman" w:hAnsi="Times New Roman" w:cs="Times New Roman"/>
        </w:rPr>
        <w:t>Planowanie , udzielanie i kontrolowanie wykorzystania urlopów pracowniczych.</w:t>
      </w:r>
    </w:p>
    <w:p w:rsidR="00E003C9" w:rsidRPr="008025D9" w:rsidRDefault="00E003C9" w:rsidP="00D12291">
      <w:pPr>
        <w:widowControl/>
        <w:numPr>
          <w:ilvl w:val="0"/>
          <w:numId w:val="28"/>
        </w:numPr>
        <w:tabs>
          <w:tab w:val="left" w:pos="426"/>
        </w:tabs>
        <w:ind w:left="0" w:firstLine="0"/>
        <w:textAlignment w:val="baseline"/>
        <w:rPr>
          <w:rFonts w:ascii="Times New Roman" w:eastAsia="Times New Roman" w:hAnsi="Times New Roman" w:cs="Times New Roman"/>
        </w:rPr>
      </w:pPr>
      <w:r w:rsidRPr="008025D9">
        <w:rPr>
          <w:rFonts w:ascii="Times New Roman" w:eastAsia="Times New Roman" w:hAnsi="Times New Roman" w:cs="Times New Roman"/>
        </w:rPr>
        <w:t>Prowadzenie statystyki kadrowej oraz sprawozdawczości z zakresu sekcji.</w:t>
      </w:r>
    </w:p>
    <w:p w:rsidR="00E003C9" w:rsidRPr="008025D9" w:rsidRDefault="00E003C9" w:rsidP="00D12291">
      <w:pPr>
        <w:widowControl/>
        <w:numPr>
          <w:ilvl w:val="0"/>
          <w:numId w:val="28"/>
        </w:numPr>
        <w:tabs>
          <w:tab w:val="left" w:pos="426"/>
        </w:tabs>
        <w:ind w:left="0" w:firstLine="0"/>
        <w:textAlignment w:val="baseline"/>
        <w:rPr>
          <w:rFonts w:ascii="Times New Roman" w:eastAsia="Times New Roman" w:hAnsi="Times New Roman" w:cs="Times New Roman"/>
        </w:rPr>
      </w:pPr>
      <w:r w:rsidRPr="008025D9">
        <w:rPr>
          <w:rFonts w:ascii="Times New Roman" w:eastAsia="Times New Roman" w:hAnsi="Times New Roman" w:cs="Times New Roman"/>
        </w:rPr>
        <w:t>Współdziałanie w ustalaniu i utrzymywaniu optymalnego poziomu oraz struktury zatrudnienia.</w:t>
      </w:r>
    </w:p>
    <w:p w:rsidR="00E003C9" w:rsidRPr="008025D9" w:rsidRDefault="00E003C9" w:rsidP="00D12291">
      <w:pPr>
        <w:widowControl/>
        <w:numPr>
          <w:ilvl w:val="0"/>
          <w:numId w:val="28"/>
        </w:numPr>
        <w:tabs>
          <w:tab w:val="left" w:pos="426"/>
        </w:tabs>
        <w:ind w:left="0" w:firstLine="0"/>
        <w:textAlignment w:val="baseline"/>
        <w:rPr>
          <w:rFonts w:ascii="Times New Roman" w:eastAsia="Times New Roman" w:hAnsi="Times New Roman" w:cs="Times New Roman"/>
        </w:rPr>
      </w:pPr>
      <w:r w:rsidRPr="008025D9">
        <w:rPr>
          <w:rFonts w:ascii="Times New Roman" w:eastAsia="Times New Roman" w:hAnsi="Times New Roman" w:cs="Times New Roman"/>
        </w:rPr>
        <w:t>Prowadzenie całokształtu spraw związanych z wypadkami przy pracy oraz z domu</w:t>
      </w:r>
      <w:r>
        <w:rPr>
          <w:rFonts w:ascii="Times New Roman" w:eastAsia="Times New Roman" w:hAnsi="Times New Roman" w:cs="Times New Roman"/>
        </w:rPr>
        <w:br/>
        <w:t xml:space="preserve">   </w:t>
      </w:r>
      <w:r w:rsidRPr="008025D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</w:t>
      </w:r>
      <w:r w:rsidRPr="008025D9">
        <w:rPr>
          <w:rFonts w:ascii="Times New Roman" w:eastAsia="Times New Roman" w:hAnsi="Times New Roman" w:cs="Times New Roman"/>
        </w:rPr>
        <w:t>do  pracy i z pracy do domu, zgodnie z obowiązującymi przepisami.</w:t>
      </w:r>
    </w:p>
    <w:p w:rsidR="00E003C9" w:rsidRPr="008025D9" w:rsidRDefault="00E003C9" w:rsidP="00D12291">
      <w:pPr>
        <w:widowControl/>
        <w:numPr>
          <w:ilvl w:val="0"/>
          <w:numId w:val="28"/>
        </w:numPr>
        <w:tabs>
          <w:tab w:val="left" w:pos="426"/>
        </w:tabs>
        <w:ind w:left="0" w:firstLine="0"/>
        <w:jc w:val="both"/>
        <w:textAlignment w:val="baseline"/>
        <w:rPr>
          <w:rFonts w:ascii="Times New Roman" w:eastAsia="Times New Roman" w:hAnsi="Times New Roman" w:cs="Times New Roman"/>
        </w:rPr>
      </w:pPr>
      <w:r w:rsidRPr="008025D9">
        <w:rPr>
          <w:rFonts w:ascii="Times New Roman" w:eastAsia="Times New Roman" w:hAnsi="Times New Roman" w:cs="Times New Roman"/>
        </w:rPr>
        <w:t>Kompletowanie dokumentów do wniosków emerytalnych i rentowych oraz przedkładanie ich właściwemu oddziałowi ZUS.</w:t>
      </w:r>
    </w:p>
    <w:p w:rsidR="00E003C9" w:rsidRPr="008025D9" w:rsidRDefault="00E003C9" w:rsidP="00D12291">
      <w:pPr>
        <w:widowControl/>
        <w:numPr>
          <w:ilvl w:val="0"/>
          <w:numId w:val="28"/>
        </w:numPr>
        <w:tabs>
          <w:tab w:val="left" w:pos="426"/>
        </w:tabs>
        <w:ind w:left="0" w:firstLine="0"/>
        <w:jc w:val="both"/>
        <w:textAlignment w:val="baseline"/>
        <w:rPr>
          <w:rFonts w:ascii="Times New Roman" w:eastAsia="Times New Roman" w:hAnsi="Times New Roman" w:cs="Times New Roman"/>
        </w:rPr>
      </w:pPr>
      <w:r w:rsidRPr="008025D9">
        <w:rPr>
          <w:rFonts w:ascii="Times New Roman" w:eastAsia="Times New Roman" w:hAnsi="Times New Roman" w:cs="Times New Roman"/>
        </w:rPr>
        <w:t>Prowadzenie spraw związanych z organizacją wewnętrzną Powiatowego Zarządu Dróg.</w:t>
      </w:r>
    </w:p>
    <w:p w:rsidR="00E003C9" w:rsidRPr="008025D9" w:rsidRDefault="00E003C9" w:rsidP="00D12291">
      <w:pPr>
        <w:widowControl/>
        <w:numPr>
          <w:ilvl w:val="0"/>
          <w:numId w:val="28"/>
        </w:numPr>
        <w:tabs>
          <w:tab w:val="left" w:pos="426"/>
        </w:tabs>
        <w:ind w:left="0" w:firstLine="0"/>
        <w:textAlignment w:val="baseline"/>
        <w:rPr>
          <w:rFonts w:ascii="Times New Roman" w:eastAsia="Times New Roman" w:hAnsi="Times New Roman" w:cs="Times New Roman"/>
        </w:rPr>
      </w:pPr>
      <w:r w:rsidRPr="008025D9">
        <w:rPr>
          <w:rFonts w:ascii="Times New Roman" w:eastAsia="Times New Roman" w:hAnsi="Times New Roman" w:cs="Times New Roman"/>
        </w:rPr>
        <w:t>Prowadzenie ewidencji zarządzeń wewnętrznych oraz zbiorów aktów normatywnych.</w:t>
      </w:r>
    </w:p>
    <w:p w:rsidR="00E003C9" w:rsidRPr="008025D9" w:rsidRDefault="00E003C9" w:rsidP="00D12291">
      <w:pPr>
        <w:widowControl/>
        <w:numPr>
          <w:ilvl w:val="0"/>
          <w:numId w:val="28"/>
        </w:numPr>
        <w:tabs>
          <w:tab w:val="left" w:pos="426"/>
        </w:tabs>
        <w:ind w:left="0" w:firstLine="0"/>
        <w:jc w:val="both"/>
        <w:textAlignment w:val="baseline"/>
        <w:rPr>
          <w:rFonts w:ascii="Times New Roman" w:eastAsia="Times New Roman" w:hAnsi="Times New Roman" w:cs="Times New Roman"/>
        </w:rPr>
      </w:pPr>
      <w:r w:rsidRPr="008025D9">
        <w:rPr>
          <w:rFonts w:ascii="Times New Roman" w:eastAsia="Times New Roman" w:hAnsi="Times New Roman" w:cs="Times New Roman"/>
        </w:rPr>
        <w:t>Prowadzenie spraw inwentaryzacyjnych.</w:t>
      </w:r>
    </w:p>
    <w:p w:rsidR="00E003C9" w:rsidRPr="008025D9" w:rsidRDefault="00E003C9" w:rsidP="00D12291">
      <w:pPr>
        <w:widowControl/>
        <w:numPr>
          <w:ilvl w:val="0"/>
          <w:numId w:val="28"/>
        </w:numPr>
        <w:tabs>
          <w:tab w:val="left" w:pos="426"/>
        </w:tabs>
        <w:ind w:left="0" w:firstLine="0"/>
        <w:textAlignment w:val="baseline"/>
        <w:rPr>
          <w:rFonts w:ascii="Times New Roman" w:eastAsia="Times New Roman" w:hAnsi="Times New Roman" w:cs="Times New Roman"/>
        </w:rPr>
      </w:pPr>
      <w:r w:rsidRPr="008025D9">
        <w:rPr>
          <w:rFonts w:ascii="Times New Roman" w:eastAsia="Times New Roman" w:hAnsi="Times New Roman" w:cs="Times New Roman"/>
        </w:rPr>
        <w:t>Współpraca z bankiem finansującym działalność Powiatowego Zarządu Dróg.</w:t>
      </w:r>
    </w:p>
    <w:p w:rsidR="00E003C9" w:rsidRPr="008025D9" w:rsidRDefault="00E003C9" w:rsidP="00D12291">
      <w:pPr>
        <w:widowControl/>
        <w:numPr>
          <w:ilvl w:val="0"/>
          <w:numId w:val="28"/>
        </w:numPr>
        <w:tabs>
          <w:tab w:val="left" w:pos="426"/>
        </w:tabs>
        <w:ind w:left="0" w:firstLine="0"/>
        <w:jc w:val="both"/>
        <w:textAlignment w:val="baseline"/>
        <w:rPr>
          <w:rFonts w:ascii="Times New Roman" w:eastAsia="Times New Roman" w:hAnsi="Times New Roman" w:cs="Times New Roman"/>
        </w:rPr>
      </w:pPr>
      <w:r w:rsidRPr="008025D9">
        <w:rPr>
          <w:rFonts w:ascii="Times New Roman" w:eastAsia="Times New Roman" w:hAnsi="Times New Roman" w:cs="Times New Roman"/>
        </w:rPr>
        <w:t>Rozliczanie kosztów podróży i diet pracowników.</w:t>
      </w:r>
    </w:p>
    <w:p w:rsidR="00E003C9" w:rsidRPr="008025D9" w:rsidRDefault="00E003C9" w:rsidP="00D12291">
      <w:pPr>
        <w:widowControl/>
        <w:numPr>
          <w:ilvl w:val="0"/>
          <w:numId w:val="28"/>
        </w:numPr>
        <w:tabs>
          <w:tab w:val="left" w:pos="426"/>
        </w:tabs>
        <w:ind w:left="0" w:firstLine="0"/>
        <w:jc w:val="both"/>
        <w:textAlignment w:val="baseline"/>
        <w:rPr>
          <w:rFonts w:ascii="Times New Roman" w:eastAsia="Times New Roman" w:hAnsi="Times New Roman" w:cs="Times New Roman"/>
        </w:rPr>
      </w:pPr>
      <w:r w:rsidRPr="008025D9">
        <w:rPr>
          <w:rFonts w:ascii="Times New Roman" w:eastAsia="Times New Roman" w:hAnsi="Times New Roman" w:cs="Times New Roman"/>
        </w:rPr>
        <w:t>Sporządzanie list płac oraz prowadzenie ewidencji wynagrodzeń</w:t>
      </w:r>
    </w:p>
    <w:p w:rsidR="00E003C9" w:rsidRPr="008025D9" w:rsidRDefault="00E003C9" w:rsidP="00D12291">
      <w:pPr>
        <w:widowControl/>
        <w:numPr>
          <w:ilvl w:val="0"/>
          <w:numId w:val="28"/>
        </w:numPr>
        <w:tabs>
          <w:tab w:val="left" w:pos="426"/>
        </w:tabs>
        <w:ind w:left="0" w:firstLine="0"/>
        <w:textAlignment w:val="baseline"/>
        <w:rPr>
          <w:rFonts w:ascii="Times New Roman" w:eastAsia="Times New Roman" w:hAnsi="Times New Roman" w:cs="Times New Roman"/>
        </w:rPr>
      </w:pPr>
      <w:r w:rsidRPr="008025D9">
        <w:rPr>
          <w:rFonts w:ascii="Times New Roman" w:eastAsia="Times New Roman" w:hAnsi="Times New Roman" w:cs="Times New Roman"/>
        </w:rPr>
        <w:t>Obliczanie zasiłków rodzinnych, chorobowych, opiekuńczych i macierzyńskich.</w:t>
      </w:r>
    </w:p>
    <w:p w:rsidR="00E003C9" w:rsidRPr="008025D9" w:rsidRDefault="00E003C9" w:rsidP="00D12291">
      <w:pPr>
        <w:widowControl/>
        <w:numPr>
          <w:ilvl w:val="0"/>
          <w:numId w:val="28"/>
        </w:numPr>
        <w:tabs>
          <w:tab w:val="left" w:pos="426"/>
        </w:tabs>
        <w:ind w:left="0" w:firstLine="0"/>
        <w:textAlignment w:val="baseline"/>
        <w:rPr>
          <w:rFonts w:ascii="Times New Roman" w:eastAsia="Times New Roman" w:hAnsi="Times New Roman" w:cs="Times New Roman"/>
        </w:rPr>
      </w:pPr>
      <w:r w:rsidRPr="008025D9">
        <w:rPr>
          <w:rFonts w:ascii="Times New Roman" w:eastAsia="Times New Roman" w:hAnsi="Times New Roman" w:cs="Times New Roman"/>
        </w:rPr>
        <w:t>Prowadzenie spraw związanych z dobrowolnym ubezpieczeniem pracowników.</w:t>
      </w:r>
    </w:p>
    <w:p w:rsidR="00E003C9" w:rsidRPr="008025D9" w:rsidRDefault="00E003C9" w:rsidP="00D12291">
      <w:pPr>
        <w:widowControl/>
        <w:numPr>
          <w:ilvl w:val="0"/>
          <w:numId w:val="28"/>
        </w:numPr>
        <w:tabs>
          <w:tab w:val="left" w:pos="426"/>
        </w:tabs>
        <w:ind w:left="0" w:firstLine="0"/>
        <w:textAlignment w:val="baseline"/>
        <w:rPr>
          <w:rFonts w:ascii="Times New Roman" w:eastAsia="Times New Roman" w:hAnsi="Times New Roman" w:cs="Times New Roman"/>
        </w:rPr>
      </w:pPr>
      <w:r w:rsidRPr="008025D9">
        <w:rPr>
          <w:rFonts w:ascii="Times New Roman" w:eastAsia="Times New Roman" w:hAnsi="Times New Roman" w:cs="Times New Roman"/>
        </w:rPr>
        <w:t xml:space="preserve">Prowadzenie kasy i wykonywanie czynności związanych z operacjami kasowymi </w:t>
      </w:r>
      <w:r>
        <w:rPr>
          <w:rFonts w:ascii="Times New Roman" w:eastAsia="Times New Roman" w:hAnsi="Times New Roman" w:cs="Times New Roman"/>
        </w:rPr>
        <w:br/>
        <w:t xml:space="preserve">       </w:t>
      </w:r>
      <w:r w:rsidRPr="008025D9">
        <w:rPr>
          <w:rFonts w:ascii="Times New Roman" w:eastAsia="Times New Roman" w:hAnsi="Times New Roman" w:cs="Times New Roman"/>
        </w:rPr>
        <w:t>i bankowymi.</w:t>
      </w:r>
    </w:p>
    <w:p w:rsidR="00E003C9" w:rsidRPr="008025D9" w:rsidRDefault="00E003C9" w:rsidP="00D12291">
      <w:pPr>
        <w:widowControl/>
        <w:numPr>
          <w:ilvl w:val="0"/>
          <w:numId w:val="28"/>
        </w:numPr>
        <w:tabs>
          <w:tab w:val="left" w:pos="426"/>
        </w:tabs>
        <w:ind w:left="0" w:firstLine="0"/>
        <w:textAlignment w:val="baseline"/>
        <w:rPr>
          <w:rFonts w:ascii="Times New Roman" w:eastAsia="Times New Roman" w:hAnsi="Times New Roman" w:cs="Times New Roman"/>
        </w:rPr>
      </w:pPr>
      <w:r w:rsidRPr="008025D9">
        <w:rPr>
          <w:rFonts w:ascii="Times New Roman" w:eastAsia="Times New Roman" w:hAnsi="Times New Roman" w:cs="Times New Roman"/>
        </w:rPr>
        <w:t>Windykacja należności oraz regulowanie zobowiązań z tytułu dostaw i usług , opłat</w:t>
      </w:r>
      <w:r>
        <w:rPr>
          <w:rFonts w:ascii="Times New Roman" w:eastAsia="Times New Roman" w:hAnsi="Times New Roman" w:cs="Times New Roman"/>
        </w:rPr>
        <w:br/>
        <w:t xml:space="preserve">      </w:t>
      </w:r>
      <w:r w:rsidRPr="008025D9">
        <w:rPr>
          <w:rFonts w:ascii="Times New Roman" w:eastAsia="Times New Roman" w:hAnsi="Times New Roman" w:cs="Times New Roman"/>
        </w:rPr>
        <w:t xml:space="preserve"> wynikających z umów, w tym podatki i inne .</w:t>
      </w:r>
    </w:p>
    <w:p w:rsidR="00E003C9" w:rsidRPr="008025D9" w:rsidRDefault="00E003C9" w:rsidP="00D12291">
      <w:pPr>
        <w:widowControl/>
        <w:numPr>
          <w:ilvl w:val="0"/>
          <w:numId w:val="28"/>
        </w:numPr>
        <w:tabs>
          <w:tab w:val="left" w:pos="426"/>
        </w:tabs>
        <w:ind w:left="0" w:firstLine="0"/>
        <w:textAlignment w:val="baseline"/>
        <w:rPr>
          <w:rFonts w:ascii="Times New Roman" w:eastAsia="Times New Roman" w:hAnsi="Times New Roman" w:cs="Times New Roman"/>
        </w:rPr>
      </w:pPr>
      <w:r w:rsidRPr="008025D9">
        <w:rPr>
          <w:rFonts w:ascii="Times New Roman" w:eastAsia="Times New Roman" w:hAnsi="Times New Roman" w:cs="Times New Roman"/>
        </w:rPr>
        <w:t>Prowadzenie rachunkowości jednostki.</w:t>
      </w:r>
    </w:p>
    <w:p w:rsidR="00E003C9" w:rsidRPr="008025D9" w:rsidRDefault="00E003C9" w:rsidP="00D12291">
      <w:pPr>
        <w:widowControl/>
        <w:numPr>
          <w:ilvl w:val="0"/>
          <w:numId w:val="28"/>
        </w:numPr>
        <w:tabs>
          <w:tab w:val="left" w:pos="426"/>
        </w:tabs>
        <w:ind w:left="0" w:firstLine="0"/>
        <w:jc w:val="both"/>
        <w:textAlignment w:val="baseline"/>
        <w:rPr>
          <w:rFonts w:ascii="Times New Roman" w:eastAsia="Times New Roman" w:hAnsi="Times New Roman" w:cs="Times New Roman"/>
        </w:rPr>
      </w:pPr>
      <w:r w:rsidRPr="008025D9">
        <w:rPr>
          <w:rFonts w:ascii="Times New Roman" w:eastAsia="Times New Roman" w:hAnsi="Times New Roman" w:cs="Times New Roman"/>
        </w:rPr>
        <w:t>Gospodarka drukami ścisłego zarachowania .</w:t>
      </w:r>
    </w:p>
    <w:p w:rsidR="00E003C9" w:rsidRPr="008025D9" w:rsidRDefault="00E003C9" w:rsidP="00D12291">
      <w:pPr>
        <w:widowControl/>
        <w:numPr>
          <w:ilvl w:val="0"/>
          <w:numId w:val="28"/>
        </w:numPr>
        <w:tabs>
          <w:tab w:val="left" w:pos="426"/>
        </w:tabs>
        <w:ind w:left="0" w:firstLine="0"/>
        <w:jc w:val="both"/>
        <w:textAlignment w:val="baseline"/>
        <w:rPr>
          <w:rFonts w:ascii="Times New Roman" w:eastAsia="Times New Roman" w:hAnsi="Times New Roman" w:cs="Times New Roman"/>
        </w:rPr>
      </w:pPr>
      <w:r w:rsidRPr="008025D9">
        <w:rPr>
          <w:rFonts w:ascii="Times New Roman" w:eastAsia="Times New Roman" w:hAnsi="Times New Roman" w:cs="Times New Roman"/>
        </w:rPr>
        <w:t>Planowanie środków budżetowych będących w dyspozycji PZD.</w:t>
      </w:r>
    </w:p>
    <w:p w:rsidR="00E003C9" w:rsidRPr="008025D9" w:rsidRDefault="00E003C9" w:rsidP="00D12291">
      <w:pPr>
        <w:widowControl/>
        <w:numPr>
          <w:ilvl w:val="0"/>
          <w:numId w:val="28"/>
        </w:numPr>
        <w:tabs>
          <w:tab w:val="left" w:pos="426"/>
        </w:tabs>
        <w:ind w:left="0" w:firstLine="0"/>
        <w:jc w:val="both"/>
        <w:textAlignment w:val="baseline"/>
        <w:rPr>
          <w:rFonts w:ascii="Times New Roman" w:eastAsia="Times New Roman" w:hAnsi="Times New Roman" w:cs="Times New Roman"/>
        </w:rPr>
      </w:pPr>
      <w:r w:rsidRPr="008025D9">
        <w:rPr>
          <w:rFonts w:ascii="Times New Roman" w:eastAsia="Times New Roman" w:hAnsi="Times New Roman" w:cs="Times New Roman"/>
        </w:rPr>
        <w:t>Kontrola dyscypliny budżetowej wydatków dokonywanych przez PZD.</w:t>
      </w:r>
    </w:p>
    <w:p w:rsidR="00E003C9" w:rsidRPr="008025D9" w:rsidRDefault="00E003C9" w:rsidP="00D12291">
      <w:pPr>
        <w:widowControl/>
        <w:numPr>
          <w:ilvl w:val="0"/>
          <w:numId w:val="28"/>
        </w:numPr>
        <w:tabs>
          <w:tab w:val="left" w:pos="426"/>
        </w:tabs>
        <w:ind w:left="0" w:firstLine="0"/>
        <w:jc w:val="both"/>
        <w:textAlignment w:val="baseline"/>
        <w:rPr>
          <w:rFonts w:ascii="Times New Roman" w:eastAsia="Times New Roman" w:hAnsi="Times New Roman" w:cs="Times New Roman"/>
        </w:rPr>
      </w:pPr>
      <w:r w:rsidRPr="008025D9">
        <w:rPr>
          <w:rFonts w:ascii="Times New Roman" w:eastAsia="Times New Roman" w:hAnsi="Times New Roman" w:cs="Times New Roman"/>
        </w:rPr>
        <w:t>Opracowywanie planów i analiz ekonomicznych.</w:t>
      </w:r>
    </w:p>
    <w:p w:rsidR="00E003C9" w:rsidRPr="008025D9" w:rsidRDefault="00E003C9" w:rsidP="00D12291">
      <w:pPr>
        <w:widowControl/>
        <w:numPr>
          <w:ilvl w:val="0"/>
          <w:numId w:val="28"/>
        </w:numPr>
        <w:tabs>
          <w:tab w:val="left" w:pos="426"/>
        </w:tabs>
        <w:ind w:left="0" w:firstLine="0"/>
        <w:jc w:val="both"/>
        <w:textAlignment w:val="baseline"/>
        <w:rPr>
          <w:rFonts w:ascii="Times New Roman" w:eastAsia="Times New Roman" w:hAnsi="Times New Roman" w:cs="Times New Roman"/>
        </w:rPr>
      </w:pPr>
      <w:r w:rsidRPr="008025D9">
        <w:rPr>
          <w:rFonts w:ascii="Times New Roman" w:eastAsia="Times New Roman" w:hAnsi="Times New Roman" w:cs="Times New Roman"/>
        </w:rPr>
        <w:t>Sporządzanie okresowych sprawozdań budżetowych, skarbowych, statystycznych, ZUS.</w:t>
      </w:r>
    </w:p>
    <w:p w:rsidR="00E003C9" w:rsidRPr="008025D9" w:rsidRDefault="00E003C9" w:rsidP="00D12291">
      <w:pPr>
        <w:widowControl/>
        <w:numPr>
          <w:ilvl w:val="0"/>
          <w:numId w:val="28"/>
        </w:numPr>
        <w:tabs>
          <w:tab w:val="left" w:pos="426"/>
        </w:tabs>
        <w:ind w:left="0" w:firstLine="0"/>
        <w:textAlignment w:val="baseline"/>
        <w:rPr>
          <w:rFonts w:ascii="Times New Roman" w:eastAsia="Times New Roman" w:hAnsi="Times New Roman" w:cs="Times New Roman"/>
        </w:rPr>
      </w:pPr>
      <w:r w:rsidRPr="008025D9">
        <w:rPr>
          <w:rFonts w:ascii="Times New Roman" w:eastAsia="Times New Roman" w:hAnsi="Times New Roman" w:cs="Times New Roman"/>
        </w:rPr>
        <w:t>Zakup i zaopatrywanie poszczególnych komórek w sprzęt biurowy, materiały piśmienne  </w:t>
      </w:r>
      <w:r>
        <w:rPr>
          <w:rFonts w:ascii="Times New Roman" w:eastAsia="Times New Roman" w:hAnsi="Times New Roman" w:cs="Times New Roman"/>
        </w:rPr>
        <w:br/>
        <w:t xml:space="preserve">       </w:t>
      </w:r>
      <w:r w:rsidRPr="008025D9">
        <w:rPr>
          <w:rFonts w:ascii="Times New Roman" w:eastAsia="Times New Roman" w:hAnsi="Times New Roman" w:cs="Times New Roman"/>
        </w:rPr>
        <w:t>i druki.</w:t>
      </w:r>
    </w:p>
    <w:p w:rsidR="00E003C9" w:rsidRPr="008025D9" w:rsidRDefault="00E003C9" w:rsidP="00D12291">
      <w:pPr>
        <w:widowControl/>
        <w:numPr>
          <w:ilvl w:val="0"/>
          <w:numId w:val="28"/>
        </w:numPr>
        <w:tabs>
          <w:tab w:val="left" w:pos="426"/>
        </w:tabs>
        <w:ind w:left="0" w:firstLine="0"/>
        <w:textAlignment w:val="baseline"/>
        <w:rPr>
          <w:rFonts w:ascii="Times New Roman" w:eastAsia="Times New Roman" w:hAnsi="Times New Roman" w:cs="Times New Roman"/>
        </w:rPr>
      </w:pPr>
      <w:r w:rsidRPr="008025D9">
        <w:rPr>
          <w:rFonts w:ascii="Times New Roman" w:eastAsia="Times New Roman" w:hAnsi="Times New Roman" w:cs="Times New Roman"/>
        </w:rPr>
        <w:t>Prowadzenie składnicy materiałów archiwalnych zgodnie z obowiązującymi przepisami.</w:t>
      </w:r>
    </w:p>
    <w:p w:rsidR="00CF49E3" w:rsidRPr="0040179F" w:rsidRDefault="00CF49E3" w:rsidP="00E003C9">
      <w:pPr>
        <w:pStyle w:val="Teksttreci0"/>
        <w:shd w:val="clear" w:color="auto" w:fill="auto"/>
        <w:tabs>
          <w:tab w:val="left" w:pos="426"/>
          <w:tab w:val="left" w:pos="1419"/>
        </w:tabs>
        <w:spacing w:before="0" w:line="240" w:lineRule="auto"/>
        <w:ind w:firstLine="0"/>
        <w:rPr>
          <w:sz w:val="24"/>
          <w:szCs w:val="24"/>
        </w:rPr>
      </w:pPr>
    </w:p>
    <w:p w:rsidR="0040179F" w:rsidRDefault="0040179F" w:rsidP="0040179F">
      <w:pPr>
        <w:pStyle w:val="Teksttreci0"/>
        <w:shd w:val="clear" w:color="auto" w:fill="auto"/>
        <w:tabs>
          <w:tab w:val="left" w:pos="1419"/>
        </w:tabs>
        <w:spacing w:before="0" w:line="240" w:lineRule="auto"/>
        <w:ind w:firstLine="0"/>
        <w:rPr>
          <w:sz w:val="24"/>
          <w:szCs w:val="24"/>
        </w:rPr>
      </w:pPr>
    </w:p>
    <w:p w:rsidR="00E003C9" w:rsidRDefault="00E003C9" w:rsidP="0040179F">
      <w:pPr>
        <w:pStyle w:val="Teksttreci0"/>
        <w:shd w:val="clear" w:color="auto" w:fill="auto"/>
        <w:tabs>
          <w:tab w:val="left" w:pos="1419"/>
        </w:tabs>
        <w:spacing w:before="0" w:line="240" w:lineRule="auto"/>
        <w:ind w:firstLine="0"/>
        <w:rPr>
          <w:sz w:val="24"/>
          <w:szCs w:val="24"/>
        </w:rPr>
      </w:pPr>
    </w:p>
    <w:p w:rsidR="00E003C9" w:rsidRDefault="00E003C9" w:rsidP="0040179F">
      <w:pPr>
        <w:pStyle w:val="Teksttreci0"/>
        <w:shd w:val="clear" w:color="auto" w:fill="auto"/>
        <w:tabs>
          <w:tab w:val="left" w:pos="1419"/>
        </w:tabs>
        <w:spacing w:before="0" w:line="240" w:lineRule="auto"/>
        <w:ind w:firstLine="0"/>
        <w:rPr>
          <w:sz w:val="24"/>
          <w:szCs w:val="24"/>
        </w:rPr>
      </w:pPr>
    </w:p>
    <w:p w:rsidR="00E003C9" w:rsidRDefault="00E003C9" w:rsidP="0040179F">
      <w:pPr>
        <w:pStyle w:val="Teksttreci0"/>
        <w:shd w:val="clear" w:color="auto" w:fill="auto"/>
        <w:tabs>
          <w:tab w:val="left" w:pos="1419"/>
        </w:tabs>
        <w:spacing w:before="0" w:line="240" w:lineRule="auto"/>
        <w:ind w:firstLine="0"/>
        <w:rPr>
          <w:sz w:val="24"/>
          <w:szCs w:val="24"/>
        </w:rPr>
      </w:pPr>
    </w:p>
    <w:p w:rsidR="00E003C9" w:rsidRDefault="00E003C9" w:rsidP="0040179F">
      <w:pPr>
        <w:pStyle w:val="Teksttreci0"/>
        <w:shd w:val="clear" w:color="auto" w:fill="auto"/>
        <w:tabs>
          <w:tab w:val="left" w:pos="1419"/>
        </w:tabs>
        <w:spacing w:before="0" w:line="240" w:lineRule="auto"/>
        <w:ind w:firstLine="0"/>
        <w:rPr>
          <w:sz w:val="24"/>
          <w:szCs w:val="24"/>
        </w:rPr>
      </w:pPr>
    </w:p>
    <w:p w:rsidR="00E003C9" w:rsidRDefault="00E003C9" w:rsidP="0040179F">
      <w:pPr>
        <w:pStyle w:val="Teksttreci0"/>
        <w:shd w:val="clear" w:color="auto" w:fill="auto"/>
        <w:tabs>
          <w:tab w:val="left" w:pos="1419"/>
        </w:tabs>
        <w:spacing w:before="0" w:line="240" w:lineRule="auto"/>
        <w:ind w:firstLine="0"/>
        <w:rPr>
          <w:sz w:val="24"/>
          <w:szCs w:val="24"/>
        </w:rPr>
      </w:pPr>
    </w:p>
    <w:p w:rsidR="00E003C9" w:rsidRDefault="00E003C9" w:rsidP="0040179F">
      <w:pPr>
        <w:pStyle w:val="Teksttreci0"/>
        <w:shd w:val="clear" w:color="auto" w:fill="auto"/>
        <w:tabs>
          <w:tab w:val="left" w:pos="1419"/>
        </w:tabs>
        <w:spacing w:before="0" w:line="240" w:lineRule="auto"/>
        <w:ind w:firstLine="0"/>
        <w:rPr>
          <w:sz w:val="24"/>
          <w:szCs w:val="24"/>
        </w:rPr>
      </w:pPr>
    </w:p>
    <w:p w:rsidR="00E003C9" w:rsidRDefault="00E003C9" w:rsidP="0040179F">
      <w:pPr>
        <w:pStyle w:val="Teksttreci0"/>
        <w:shd w:val="clear" w:color="auto" w:fill="auto"/>
        <w:tabs>
          <w:tab w:val="left" w:pos="1419"/>
        </w:tabs>
        <w:spacing w:before="0" w:line="240" w:lineRule="auto"/>
        <w:ind w:firstLine="0"/>
        <w:rPr>
          <w:sz w:val="24"/>
          <w:szCs w:val="24"/>
        </w:rPr>
      </w:pPr>
    </w:p>
    <w:p w:rsidR="00E003C9" w:rsidRDefault="00E003C9" w:rsidP="0040179F">
      <w:pPr>
        <w:pStyle w:val="Teksttreci0"/>
        <w:shd w:val="clear" w:color="auto" w:fill="auto"/>
        <w:tabs>
          <w:tab w:val="left" w:pos="1419"/>
        </w:tabs>
        <w:spacing w:before="0" w:line="240" w:lineRule="auto"/>
        <w:ind w:firstLine="0"/>
        <w:rPr>
          <w:sz w:val="24"/>
          <w:szCs w:val="24"/>
        </w:rPr>
      </w:pPr>
    </w:p>
    <w:p w:rsidR="00E003C9" w:rsidRDefault="00E003C9" w:rsidP="0040179F">
      <w:pPr>
        <w:pStyle w:val="Teksttreci0"/>
        <w:shd w:val="clear" w:color="auto" w:fill="auto"/>
        <w:tabs>
          <w:tab w:val="left" w:pos="1419"/>
        </w:tabs>
        <w:spacing w:before="0" w:line="240" w:lineRule="auto"/>
        <w:ind w:firstLine="0"/>
        <w:rPr>
          <w:sz w:val="24"/>
          <w:szCs w:val="24"/>
        </w:rPr>
      </w:pPr>
    </w:p>
    <w:p w:rsidR="00E003C9" w:rsidRDefault="00E003C9" w:rsidP="0040179F">
      <w:pPr>
        <w:pStyle w:val="Teksttreci0"/>
        <w:shd w:val="clear" w:color="auto" w:fill="auto"/>
        <w:tabs>
          <w:tab w:val="left" w:pos="1419"/>
        </w:tabs>
        <w:spacing w:before="0" w:line="240" w:lineRule="auto"/>
        <w:ind w:firstLine="0"/>
        <w:rPr>
          <w:sz w:val="24"/>
          <w:szCs w:val="24"/>
        </w:rPr>
      </w:pPr>
      <w:bookmarkStart w:id="0" w:name="_GoBack"/>
      <w:bookmarkEnd w:id="0"/>
    </w:p>
    <w:p w:rsidR="00E003C9" w:rsidRDefault="00E003C9" w:rsidP="0040179F">
      <w:pPr>
        <w:pStyle w:val="Teksttreci0"/>
        <w:shd w:val="clear" w:color="auto" w:fill="auto"/>
        <w:tabs>
          <w:tab w:val="left" w:pos="1419"/>
        </w:tabs>
        <w:spacing w:before="0" w:line="240" w:lineRule="auto"/>
        <w:ind w:firstLine="0"/>
        <w:rPr>
          <w:sz w:val="24"/>
          <w:szCs w:val="24"/>
        </w:rPr>
      </w:pPr>
    </w:p>
    <w:p w:rsidR="00E003C9" w:rsidRDefault="00E003C9" w:rsidP="0040179F">
      <w:pPr>
        <w:pStyle w:val="Teksttreci0"/>
        <w:shd w:val="clear" w:color="auto" w:fill="auto"/>
        <w:tabs>
          <w:tab w:val="left" w:pos="1419"/>
        </w:tabs>
        <w:spacing w:before="0" w:line="240" w:lineRule="auto"/>
        <w:ind w:firstLine="0"/>
        <w:rPr>
          <w:sz w:val="24"/>
          <w:szCs w:val="24"/>
        </w:rPr>
      </w:pPr>
    </w:p>
    <w:p w:rsidR="00E003C9" w:rsidRDefault="00E003C9" w:rsidP="0040179F">
      <w:pPr>
        <w:pStyle w:val="Teksttreci0"/>
        <w:shd w:val="clear" w:color="auto" w:fill="auto"/>
        <w:tabs>
          <w:tab w:val="left" w:pos="1419"/>
        </w:tabs>
        <w:spacing w:before="0" w:line="240" w:lineRule="auto"/>
        <w:ind w:firstLine="0"/>
        <w:rPr>
          <w:sz w:val="24"/>
          <w:szCs w:val="24"/>
        </w:rPr>
      </w:pPr>
    </w:p>
    <w:p w:rsidR="00E003C9" w:rsidRDefault="00E003C9" w:rsidP="0040179F">
      <w:pPr>
        <w:pStyle w:val="Teksttreci0"/>
        <w:shd w:val="clear" w:color="auto" w:fill="auto"/>
        <w:tabs>
          <w:tab w:val="left" w:pos="1419"/>
        </w:tabs>
        <w:spacing w:before="0" w:line="240" w:lineRule="auto"/>
        <w:ind w:firstLine="0"/>
        <w:rPr>
          <w:sz w:val="24"/>
          <w:szCs w:val="24"/>
        </w:rPr>
      </w:pPr>
    </w:p>
    <w:p w:rsidR="00E003C9" w:rsidRDefault="00E003C9" w:rsidP="0040179F">
      <w:pPr>
        <w:pStyle w:val="Teksttreci0"/>
        <w:shd w:val="clear" w:color="auto" w:fill="auto"/>
        <w:tabs>
          <w:tab w:val="left" w:pos="1419"/>
        </w:tabs>
        <w:spacing w:before="0" w:line="240" w:lineRule="auto"/>
        <w:ind w:firstLine="0"/>
        <w:rPr>
          <w:sz w:val="24"/>
          <w:szCs w:val="24"/>
        </w:rPr>
      </w:pPr>
    </w:p>
    <w:p w:rsidR="00CF49E3" w:rsidRDefault="00326BC6" w:rsidP="005C2A0A">
      <w:pPr>
        <w:pStyle w:val="Teksttreci0"/>
        <w:shd w:val="clear" w:color="auto" w:fill="auto"/>
        <w:spacing w:before="0" w:line="240" w:lineRule="auto"/>
        <w:ind w:firstLine="0"/>
        <w:rPr>
          <w:rStyle w:val="Teksttreci3"/>
          <w:b/>
          <w:szCs w:val="24"/>
          <w:u w:val="none"/>
        </w:rPr>
      </w:pPr>
      <w:r w:rsidRPr="00326BC6">
        <w:rPr>
          <w:rStyle w:val="Teksttreci3"/>
          <w:b/>
          <w:szCs w:val="24"/>
          <w:u w:val="none"/>
        </w:rPr>
        <w:lastRenderedPageBreak/>
        <w:t>Obwód drogowo - mostowy w Drzycimiu</w:t>
      </w:r>
    </w:p>
    <w:p w:rsidR="00326BC6" w:rsidRPr="00326BC6" w:rsidRDefault="00326BC6" w:rsidP="005C2A0A">
      <w:pPr>
        <w:pStyle w:val="Teksttreci0"/>
        <w:shd w:val="clear" w:color="auto" w:fill="auto"/>
        <w:spacing w:before="0" w:line="240" w:lineRule="auto"/>
        <w:ind w:firstLine="0"/>
        <w:rPr>
          <w:b/>
          <w:szCs w:val="24"/>
        </w:rPr>
      </w:pPr>
    </w:p>
    <w:p w:rsidR="00CF49E3" w:rsidRPr="006A30FA" w:rsidRDefault="00326BC6" w:rsidP="005C2A0A">
      <w:pPr>
        <w:pStyle w:val="Teksttreci0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6A30FA">
        <w:rPr>
          <w:sz w:val="24"/>
          <w:szCs w:val="24"/>
        </w:rPr>
        <w:t>Do zadań obwodu należą w szczególności następujące sprawy ;</w:t>
      </w:r>
    </w:p>
    <w:p w:rsidR="00CF49E3" w:rsidRPr="006A30FA" w:rsidRDefault="00326BC6" w:rsidP="005C2A0A">
      <w:pPr>
        <w:pStyle w:val="Teksttreci0"/>
        <w:numPr>
          <w:ilvl w:val="0"/>
          <w:numId w:val="5"/>
        </w:numPr>
        <w:shd w:val="clear" w:color="auto" w:fill="auto"/>
        <w:tabs>
          <w:tab w:val="left" w:pos="426"/>
        </w:tabs>
        <w:spacing w:before="0" w:line="240" w:lineRule="auto"/>
        <w:ind w:firstLine="0"/>
        <w:rPr>
          <w:sz w:val="24"/>
          <w:szCs w:val="24"/>
        </w:rPr>
      </w:pPr>
      <w:r w:rsidRPr="006A30FA">
        <w:rPr>
          <w:sz w:val="24"/>
          <w:szCs w:val="24"/>
        </w:rPr>
        <w:t>Czuwanie nad przestrzeganiem przepisów porządkowych</w:t>
      </w:r>
    </w:p>
    <w:p w:rsidR="00CF49E3" w:rsidRPr="006A30FA" w:rsidRDefault="00326BC6" w:rsidP="005C2A0A">
      <w:pPr>
        <w:pStyle w:val="Teksttreci0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6A30FA">
        <w:rPr>
          <w:sz w:val="24"/>
          <w:szCs w:val="24"/>
        </w:rPr>
        <w:t>i utrzymaniem przejezdności dróg na utrzymywanych przez obwód drogach i obiektach mostowych.</w:t>
      </w:r>
    </w:p>
    <w:p w:rsidR="00CF49E3" w:rsidRPr="006A30FA" w:rsidRDefault="00326BC6" w:rsidP="00C45859">
      <w:pPr>
        <w:pStyle w:val="Teksttreci0"/>
        <w:numPr>
          <w:ilvl w:val="0"/>
          <w:numId w:val="5"/>
        </w:numPr>
        <w:shd w:val="clear" w:color="auto" w:fill="auto"/>
        <w:tabs>
          <w:tab w:val="left" w:pos="426"/>
        </w:tabs>
        <w:spacing w:before="0" w:line="240" w:lineRule="auto"/>
        <w:ind w:firstLine="0"/>
        <w:rPr>
          <w:sz w:val="24"/>
          <w:szCs w:val="24"/>
        </w:rPr>
      </w:pPr>
      <w:r w:rsidRPr="006A30FA">
        <w:rPr>
          <w:sz w:val="24"/>
          <w:szCs w:val="24"/>
        </w:rPr>
        <w:t>Systematyczne patrolowanie sieci drogowej , kontrola dopuszczalnych nacisków na oś pojazdów samochodowych .</w:t>
      </w:r>
    </w:p>
    <w:p w:rsidR="00CF49E3" w:rsidRPr="006A30FA" w:rsidRDefault="00326BC6" w:rsidP="00C45859">
      <w:pPr>
        <w:pStyle w:val="Teksttreci0"/>
        <w:numPr>
          <w:ilvl w:val="0"/>
          <w:numId w:val="5"/>
        </w:numPr>
        <w:shd w:val="clear" w:color="auto" w:fill="auto"/>
        <w:tabs>
          <w:tab w:val="left" w:pos="426"/>
        </w:tabs>
        <w:spacing w:before="0" w:line="240" w:lineRule="auto"/>
        <w:ind w:firstLine="0"/>
        <w:rPr>
          <w:sz w:val="24"/>
          <w:szCs w:val="24"/>
        </w:rPr>
      </w:pPr>
      <w:r w:rsidRPr="006A30FA">
        <w:rPr>
          <w:sz w:val="24"/>
          <w:szCs w:val="24"/>
        </w:rPr>
        <w:t>Kontrolowanie , czy roboty obce w pasie drogowym są wykonywane na podstawie zezwolenia wydanego przez Powiatowy Zarząd Dróg oraz zgodne z ustaleniami zawartymi w tym zezwoleniu .</w:t>
      </w:r>
    </w:p>
    <w:p w:rsidR="00CF49E3" w:rsidRPr="006A30FA" w:rsidRDefault="00326BC6" w:rsidP="00C45859">
      <w:pPr>
        <w:pStyle w:val="Teksttreci0"/>
        <w:numPr>
          <w:ilvl w:val="0"/>
          <w:numId w:val="5"/>
        </w:numPr>
        <w:shd w:val="clear" w:color="auto" w:fill="auto"/>
        <w:tabs>
          <w:tab w:val="left" w:pos="426"/>
        </w:tabs>
        <w:spacing w:before="0" w:line="240" w:lineRule="auto"/>
        <w:ind w:firstLine="0"/>
        <w:rPr>
          <w:sz w:val="24"/>
          <w:szCs w:val="24"/>
        </w:rPr>
      </w:pPr>
      <w:r w:rsidRPr="006A30FA">
        <w:rPr>
          <w:sz w:val="24"/>
          <w:szCs w:val="24"/>
        </w:rPr>
        <w:t>Kontrolowanie zgodności z obowiązującymi przepisami lokalizacji inwestycji budowlanych oraz linii telekomunikacyjnych i energetycznych w stosunku do dróg.</w:t>
      </w:r>
    </w:p>
    <w:p w:rsidR="00CF49E3" w:rsidRPr="006A30FA" w:rsidRDefault="00326BC6" w:rsidP="00C45859">
      <w:pPr>
        <w:pStyle w:val="Teksttreci0"/>
        <w:numPr>
          <w:ilvl w:val="0"/>
          <w:numId w:val="5"/>
        </w:numPr>
        <w:shd w:val="clear" w:color="auto" w:fill="auto"/>
        <w:tabs>
          <w:tab w:val="left" w:pos="426"/>
        </w:tabs>
        <w:spacing w:before="0" w:line="240" w:lineRule="auto"/>
        <w:ind w:firstLine="0"/>
        <w:rPr>
          <w:sz w:val="24"/>
          <w:szCs w:val="24"/>
        </w:rPr>
      </w:pPr>
      <w:r w:rsidRPr="006A30FA">
        <w:rPr>
          <w:sz w:val="24"/>
          <w:szCs w:val="24"/>
        </w:rPr>
        <w:t>Współpraca z komórkami zarządzającymi w zakresie nadzoru nad robotami utrzymaniowymi prowadzonymi przez innych wykonawców oraz prawidłowości ich oznakowania.</w:t>
      </w:r>
    </w:p>
    <w:p w:rsidR="00CF49E3" w:rsidRPr="006A30FA" w:rsidRDefault="00326BC6" w:rsidP="00C45859">
      <w:pPr>
        <w:pStyle w:val="Teksttreci0"/>
        <w:numPr>
          <w:ilvl w:val="0"/>
          <w:numId w:val="5"/>
        </w:numPr>
        <w:shd w:val="clear" w:color="auto" w:fill="auto"/>
        <w:tabs>
          <w:tab w:val="left" w:pos="426"/>
        </w:tabs>
        <w:spacing w:before="0" w:line="240" w:lineRule="auto"/>
        <w:ind w:firstLine="0"/>
        <w:rPr>
          <w:sz w:val="24"/>
          <w:szCs w:val="24"/>
        </w:rPr>
      </w:pPr>
      <w:r w:rsidRPr="006A30FA">
        <w:rPr>
          <w:sz w:val="24"/>
          <w:szCs w:val="24"/>
        </w:rPr>
        <w:t>Zabezpieczenie przeszkód oraz awarii dróg i obiektów mostowych, których nie można usunąć natychmiast, poprzez odpowiednie ich oznakowanie .</w:t>
      </w:r>
    </w:p>
    <w:p w:rsidR="00CF49E3" w:rsidRPr="006A30FA" w:rsidRDefault="00326BC6" w:rsidP="00C45859">
      <w:pPr>
        <w:pStyle w:val="Teksttreci0"/>
        <w:numPr>
          <w:ilvl w:val="0"/>
          <w:numId w:val="5"/>
        </w:numPr>
        <w:shd w:val="clear" w:color="auto" w:fill="auto"/>
        <w:tabs>
          <w:tab w:val="left" w:pos="426"/>
        </w:tabs>
        <w:spacing w:before="0" w:line="240" w:lineRule="auto"/>
        <w:ind w:firstLine="0"/>
        <w:rPr>
          <w:sz w:val="24"/>
          <w:szCs w:val="24"/>
        </w:rPr>
      </w:pPr>
      <w:r w:rsidRPr="006A30FA">
        <w:rPr>
          <w:sz w:val="24"/>
          <w:szCs w:val="24"/>
        </w:rPr>
        <w:t>Wykonanie robót zabezpieczających podczas awarii obiektów mostowych.</w:t>
      </w:r>
    </w:p>
    <w:p w:rsidR="00CF49E3" w:rsidRPr="006A30FA" w:rsidRDefault="00326BC6" w:rsidP="00C45859">
      <w:pPr>
        <w:pStyle w:val="Teksttreci0"/>
        <w:numPr>
          <w:ilvl w:val="0"/>
          <w:numId w:val="5"/>
        </w:numPr>
        <w:shd w:val="clear" w:color="auto" w:fill="auto"/>
        <w:tabs>
          <w:tab w:val="left" w:pos="426"/>
        </w:tabs>
        <w:spacing w:before="0" w:line="240" w:lineRule="auto"/>
        <w:ind w:firstLine="0"/>
        <w:rPr>
          <w:sz w:val="24"/>
          <w:szCs w:val="24"/>
        </w:rPr>
      </w:pPr>
      <w:r w:rsidRPr="006A30FA">
        <w:rPr>
          <w:sz w:val="24"/>
          <w:szCs w:val="24"/>
        </w:rPr>
        <w:t>Wykonanie prac interwencyjnych związanych z likwidacją zagrożenia bezpieczeństwa mchu.</w:t>
      </w:r>
    </w:p>
    <w:p w:rsidR="00CF49E3" w:rsidRPr="006A30FA" w:rsidRDefault="00326BC6" w:rsidP="00C45859">
      <w:pPr>
        <w:pStyle w:val="Teksttreci0"/>
        <w:numPr>
          <w:ilvl w:val="0"/>
          <w:numId w:val="5"/>
        </w:numPr>
        <w:shd w:val="clear" w:color="auto" w:fill="auto"/>
        <w:tabs>
          <w:tab w:val="left" w:pos="426"/>
        </w:tabs>
        <w:spacing w:before="0" w:line="240" w:lineRule="auto"/>
        <w:ind w:firstLine="0"/>
        <w:rPr>
          <w:sz w:val="24"/>
          <w:szCs w:val="24"/>
        </w:rPr>
      </w:pPr>
      <w:r w:rsidRPr="006A30FA">
        <w:rPr>
          <w:sz w:val="24"/>
          <w:szCs w:val="24"/>
        </w:rPr>
        <w:t>Wykonanie drobnych robót utrzymaniowych i konserwacyjnych zapewniających bezpieczeństwo ruchu , trwałość obiektów oraz estetykę pasa drogowego.</w:t>
      </w:r>
    </w:p>
    <w:p w:rsidR="00CF49E3" w:rsidRPr="006A30FA" w:rsidRDefault="00326BC6" w:rsidP="00C45859">
      <w:pPr>
        <w:pStyle w:val="Teksttreci0"/>
        <w:numPr>
          <w:ilvl w:val="0"/>
          <w:numId w:val="5"/>
        </w:numPr>
        <w:shd w:val="clear" w:color="auto" w:fill="auto"/>
        <w:tabs>
          <w:tab w:val="left" w:pos="426"/>
        </w:tabs>
        <w:spacing w:before="0" w:line="240" w:lineRule="auto"/>
        <w:ind w:firstLine="0"/>
        <w:rPr>
          <w:sz w:val="24"/>
          <w:szCs w:val="24"/>
        </w:rPr>
      </w:pPr>
      <w:r w:rsidRPr="006A30FA">
        <w:rPr>
          <w:sz w:val="24"/>
          <w:szCs w:val="24"/>
        </w:rPr>
        <w:t>Wykonanie mostowych robót utrzymaniowych , dla których nie można znaleźć wykonawców oraz o charakterze awaryjnym.</w:t>
      </w:r>
    </w:p>
    <w:p w:rsidR="00CF49E3" w:rsidRPr="006A30FA" w:rsidRDefault="00326BC6" w:rsidP="00C45859">
      <w:pPr>
        <w:pStyle w:val="Teksttreci0"/>
        <w:numPr>
          <w:ilvl w:val="0"/>
          <w:numId w:val="5"/>
        </w:numPr>
        <w:shd w:val="clear" w:color="auto" w:fill="auto"/>
        <w:tabs>
          <w:tab w:val="left" w:pos="426"/>
        </w:tabs>
        <w:spacing w:before="0" w:line="240" w:lineRule="auto"/>
        <w:ind w:firstLine="0"/>
        <w:rPr>
          <w:sz w:val="24"/>
          <w:szCs w:val="24"/>
        </w:rPr>
      </w:pPr>
      <w:r w:rsidRPr="006A30FA">
        <w:rPr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 w:rsidRPr="006A30FA">
        <w:rPr>
          <w:sz w:val="24"/>
          <w:szCs w:val="24"/>
        </w:rPr>
        <w:t>abezpieczenie dróg przed występowaniem przełomów .</w:t>
      </w:r>
    </w:p>
    <w:p w:rsidR="00CF49E3" w:rsidRPr="006A30FA" w:rsidRDefault="00326BC6" w:rsidP="00C45859">
      <w:pPr>
        <w:pStyle w:val="Teksttreci0"/>
        <w:numPr>
          <w:ilvl w:val="0"/>
          <w:numId w:val="5"/>
        </w:numPr>
        <w:shd w:val="clear" w:color="auto" w:fill="auto"/>
        <w:tabs>
          <w:tab w:val="left" w:pos="426"/>
        </w:tabs>
        <w:spacing w:before="0" w:line="240" w:lineRule="auto"/>
        <w:ind w:firstLine="0"/>
        <w:rPr>
          <w:sz w:val="24"/>
          <w:szCs w:val="24"/>
        </w:rPr>
      </w:pPr>
      <w:r w:rsidRPr="006A30FA">
        <w:rPr>
          <w:sz w:val="24"/>
          <w:szCs w:val="24"/>
        </w:rPr>
        <w:t xml:space="preserve"> Przywracanie przejezdności na uszkodzonych przełomami odcinkach dróg.</w:t>
      </w:r>
    </w:p>
    <w:p w:rsidR="00CF49E3" w:rsidRPr="006A30FA" w:rsidRDefault="00326BC6" w:rsidP="00C45859">
      <w:pPr>
        <w:pStyle w:val="Teksttreci0"/>
        <w:numPr>
          <w:ilvl w:val="0"/>
          <w:numId w:val="5"/>
        </w:numPr>
        <w:shd w:val="clear" w:color="auto" w:fill="auto"/>
        <w:tabs>
          <w:tab w:val="left" w:pos="426"/>
        </w:tabs>
        <w:spacing w:before="0" w:line="240" w:lineRule="auto"/>
        <w:ind w:firstLine="0"/>
        <w:rPr>
          <w:sz w:val="24"/>
          <w:szCs w:val="24"/>
        </w:rPr>
      </w:pPr>
      <w:r w:rsidRPr="006A30FA">
        <w:rPr>
          <w:sz w:val="24"/>
          <w:szCs w:val="24"/>
        </w:rPr>
        <w:t xml:space="preserve"> Usuwanie z jezdni wszelkich zanieczyszczeń oraz przedmiotów mogących zagrozić bezpieczeństwu ruchu .</w:t>
      </w:r>
    </w:p>
    <w:p w:rsidR="00CF49E3" w:rsidRPr="006A30FA" w:rsidRDefault="00326BC6" w:rsidP="00C45859">
      <w:pPr>
        <w:pStyle w:val="Teksttreci0"/>
        <w:numPr>
          <w:ilvl w:val="0"/>
          <w:numId w:val="5"/>
        </w:numPr>
        <w:shd w:val="clear" w:color="auto" w:fill="auto"/>
        <w:tabs>
          <w:tab w:val="left" w:pos="426"/>
        </w:tabs>
        <w:spacing w:before="0" w:line="240" w:lineRule="auto"/>
        <w:ind w:firstLine="0"/>
        <w:rPr>
          <w:sz w:val="24"/>
          <w:szCs w:val="24"/>
        </w:rPr>
      </w:pPr>
      <w:r w:rsidRPr="006A30FA">
        <w:rPr>
          <w:sz w:val="24"/>
          <w:szCs w:val="24"/>
        </w:rPr>
        <w:t xml:space="preserve"> Kierowanie zimowym utrzymaniem dróg w zakresie wyznaczonym przez kierownika Powiatowego Zarządu Dróg .</w:t>
      </w:r>
    </w:p>
    <w:p w:rsidR="00CF49E3" w:rsidRPr="006A30FA" w:rsidRDefault="00326BC6" w:rsidP="00C45859">
      <w:pPr>
        <w:pStyle w:val="Teksttreci0"/>
        <w:numPr>
          <w:ilvl w:val="0"/>
          <w:numId w:val="5"/>
        </w:numPr>
        <w:shd w:val="clear" w:color="auto" w:fill="auto"/>
        <w:tabs>
          <w:tab w:val="left" w:pos="426"/>
        </w:tabs>
        <w:spacing w:before="0" w:line="240" w:lineRule="auto"/>
        <w:ind w:firstLine="0"/>
        <w:rPr>
          <w:sz w:val="24"/>
          <w:szCs w:val="24"/>
        </w:rPr>
      </w:pPr>
      <w:r w:rsidRPr="006A30FA">
        <w:rPr>
          <w:sz w:val="24"/>
          <w:szCs w:val="24"/>
        </w:rPr>
        <w:t xml:space="preserve"> Prowadzenie prac chroniących obiekty mostowe w okresie spływu lodów i wielkich wód .</w:t>
      </w:r>
    </w:p>
    <w:p w:rsidR="00CF49E3" w:rsidRPr="006A30FA" w:rsidRDefault="00326BC6" w:rsidP="00C45859">
      <w:pPr>
        <w:pStyle w:val="Teksttreci0"/>
        <w:numPr>
          <w:ilvl w:val="0"/>
          <w:numId w:val="5"/>
        </w:numPr>
        <w:shd w:val="clear" w:color="auto" w:fill="auto"/>
        <w:tabs>
          <w:tab w:val="left" w:pos="426"/>
        </w:tabs>
        <w:spacing w:before="0" w:line="240" w:lineRule="auto"/>
        <w:ind w:firstLine="0"/>
        <w:rPr>
          <w:sz w:val="24"/>
          <w:szCs w:val="24"/>
        </w:rPr>
      </w:pPr>
      <w:r w:rsidRPr="006A30FA">
        <w:rPr>
          <w:sz w:val="24"/>
          <w:szCs w:val="24"/>
        </w:rPr>
        <w:t xml:space="preserve"> Utrzymanie prawidłowego oznakowania pionowego i poziomego oraz urządzeń przydrożnych jak : parkingi, wysepki itp.</w:t>
      </w:r>
    </w:p>
    <w:p w:rsidR="00CF49E3" w:rsidRPr="006A30FA" w:rsidRDefault="00326BC6" w:rsidP="00C45859">
      <w:pPr>
        <w:pStyle w:val="Teksttreci0"/>
        <w:numPr>
          <w:ilvl w:val="0"/>
          <w:numId w:val="5"/>
        </w:numPr>
        <w:shd w:val="clear" w:color="auto" w:fill="auto"/>
        <w:tabs>
          <w:tab w:val="left" w:pos="426"/>
        </w:tabs>
        <w:spacing w:before="0" w:line="240" w:lineRule="auto"/>
        <w:ind w:firstLine="0"/>
        <w:rPr>
          <w:sz w:val="24"/>
          <w:szCs w:val="24"/>
        </w:rPr>
      </w:pPr>
      <w:r w:rsidRPr="006A30FA">
        <w:rPr>
          <w:sz w:val="24"/>
          <w:szCs w:val="24"/>
        </w:rPr>
        <w:t xml:space="preserve"> Współpraca z policją drogową.</w:t>
      </w:r>
    </w:p>
    <w:p w:rsidR="00CF49E3" w:rsidRPr="006A30FA" w:rsidRDefault="00326BC6" w:rsidP="00326BC6">
      <w:pPr>
        <w:pStyle w:val="Teksttreci0"/>
        <w:numPr>
          <w:ilvl w:val="0"/>
          <w:numId w:val="5"/>
        </w:numPr>
        <w:shd w:val="clear" w:color="auto" w:fill="auto"/>
        <w:tabs>
          <w:tab w:val="left" w:pos="426"/>
        </w:tabs>
        <w:spacing w:before="0"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6A30FA">
        <w:rPr>
          <w:sz w:val="24"/>
          <w:szCs w:val="24"/>
        </w:rPr>
        <w:t>Prawidłowe utrzymanie zadrzewienia.</w:t>
      </w:r>
    </w:p>
    <w:p w:rsidR="00CF49E3" w:rsidRPr="006A30FA" w:rsidRDefault="00326BC6" w:rsidP="00326BC6">
      <w:pPr>
        <w:pStyle w:val="Teksttreci0"/>
        <w:numPr>
          <w:ilvl w:val="0"/>
          <w:numId w:val="5"/>
        </w:numPr>
        <w:shd w:val="clear" w:color="auto" w:fill="auto"/>
        <w:tabs>
          <w:tab w:val="left" w:pos="426"/>
        </w:tabs>
        <w:spacing w:before="0"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6A30FA">
        <w:rPr>
          <w:sz w:val="24"/>
          <w:szCs w:val="24"/>
        </w:rPr>
        <w:t>Organizacja i wykonywanie drobnych robót remontowych .</w:t>
      </w:r>
    </w:p>
    <w:p w:rsidR="00CF49E3" w:rsidRPr="006A30FA" w:rsidRDefault="00326BC6" w:rsidP="00326BC6">
      <w:pPr>
        <w:pStyle w:val="Teksttreci0"/>
        <w:numPr>
          <w:ilvl w:val="0"/>
          <w:numId w:val="5"/>
        </w:numPr>
        <w:shd w:val="clear" w:color="auto" w:fill="auto"/>
        <w:tabs>
          <w:tab w:val="left" w:pos="426"/>
        </w:tabs>
        <w:spacing w:before="0"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6A30FA">
        <w:rPr>
          <w:sz w:val="24"/>
          <w:szCs w:val="24"/>
        </w:rPr>
        <w:t>Usługi techniczne dla przeglądów obiektów mostowych.</w:t>
      </w:r>
    </w:p>
    <w:sectPr w:rsidR="00CF49E3" w:rsidRPr="006A30FA" w:rsidSect="005C2A0A">
      <w:headerReference w:type="even" r:id="rId8"/>
      <w:headerReference w:type="default" r:id="rId9"/>
      <w:headerReference w:type="first" r:id="rId10"/>
      <w:pgSz w:w="11909" w:h="16838"/>
      <w:pgMar w:top="993" w:right="1301" w:bottom="1036" w:left="133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0FA" w:rsidRDefault="006A30FA">
      <w:r>
        <w:separator/>
      </w:r>
    </w:p>
  </w:endnote>
  <w:endnote w:type="continuationSeparator" w:id="0">
    <w:p w:rsidR="006A30FA" w:rsidRDefault="006A3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0FA" w:rsidRDefault="006A30FA"/>
  </w:footnote>
  <w:footnote w:type="continuationSeparator" w:id="0">
    <w:p w:rsidR="006A30FA" w:rsidRDefault="006A30F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9E3" w:rsidRDefault="00CF49E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9E3" w:rsidRDefault="00CF49E3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9E3" w:rsidRDefault="00CF49E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C17C1"/>
    <w:multiLevelType w:val="multilevel"/>
    <w:tmpl w:val="0A4425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235C26"/>
    <w:multiLevelType w:val="multilevel"/>
    <w:tmpl w:val="993E89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127572"/>
    <w:multiLevelType w:val="multilevel"/>
    <w:tmpl w:val="B9F8EB5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87362EF"/>
    <w:multiLevelType w:val="multilevel"/>
    <w:tmpl w:val="7848D0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86F6057"/>
    <w:multiLevelType w:val="multilevel"/>
    <w:tmpl w:val="8B1E7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D14265"/>
    <w:multiLevelType w:val="multilevel"/>
    <w:tmpl w:val="CDAE38D4"/>
    <w:lvl w:ilvl="0">
      <w:start w:val="6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8844149"/>
    <w:multiLevelType w:val="multilevel"/>
    <w:tmpl w:val="E9A4CA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DC2422A"/>
    <w:multiLevelType w:val="hybridMultilevel"/>
    <w:tmpl w:val="EDB4BB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8C222A"/>
    <w:multiLevelType w:val="hybridMultilevel"/>
    <w:tmpl w:val="8B6AD6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8"/>
  </w:num>
  <w:num w:numId="7">
    <w:abstractNumId w:val="4"/>
  </w:num>
  <w:num w:numId="8">
    <w:abstractNumId w:val="0"/>
    <w:lvlOverride w:ilvl="0">
      <w:lvl w:ilvl="0">
        <w:numFmt w:val="decimal"/>
        <w:lvlText w:val="%1."/>
        <w:lvlJc w:val="left"/>
      </w:lvl>
    </w:lvlOverride>
  </w:num>
  <w:num w:numId="9">
    <w:abstractNumId w:val="0"/>
    <w:lvlOverride w:ilvl="0">
      <w:lvl w:ilvl="0">
        <w:numFmt w:val="decimal"/>
        <w:lvlText w:val="%1."/>
        <w:lvlJc w:val="left"/>
      </w:lvl>
    </w:lvlOverride>
  </w:num>
  <w:num w:numId="10">
    <w:abstractNumId w:val="0"/>
    <w:lvlOverride w:ilvl="0">
      <w:lvl w:ilvl="0">
        <w:numFmt w:val="decimal"/>
        <w:lvlText w:val="%1."/>
        <w:lvlJc w:val="left"/>
      </w:lvl>
    </w:lvlOverride>
  </w:num>
  <w:num w:numId="11">
    <w:abstractNumId w:val="0"/>
    <w:lvlOverride w:ilvl="0">
      <w:lvl w:ilvl="0">
        <w:numFmt w:val="decimal"/>
        <w:lvlText w:val="%1."/>
        <w:lvlJc w:val="left"/>
      </w:lvl>
    </w:lvlOverride>
  </w:num>
  <w:num w:numId="12">
    <w:abstractNumId w:val="0"/>
    <w:lvlOverride w:ilvl="0">
      <w:lvl w:ilvl="0">
        <w:numFmt w:val="decimal"/>
        <w:lvlText w:val="%1."/>
        <w:lvlJc w:val="left"/>
      </w:lvl>
    </w:lvlOverride>
  </w:num>
  <w:num w:numId="13">
    <w:abstractNumId w:val="0"/>
    <w:lvlOverride w:ilvl="0">
      <w:lvl w:ilvl="0">
        <w:numFmt w:val="decimal"/>
        <w:lvlText w:val="%1."/>
        <w:lvlJc w:val="left"/>
      </w:lvl>
    </w:lvlOverride>
  </w:num>
  <w:num w:numId="14">
    <w:abstractNumId w:val="0"/>
    <w:lvlOverride w:ilvl="0">
      <w:lvl w:ilvl="0">
        <w:numFmt w:val="decimal"/>
        <w:lvlText w:val="%1."/>
        <w:lvlJc w:val="left"/>
      </w:lvl>
    </w:lvlOverride>
  </w:num>
  <w:num w:numId="15">
    <w:abstractNumId w:val="0"/>
    <w:lvlOverride w:ilvl="0">
      <w:lvl w:ilvl="0">
        <w:numFmt w:val="decimal"/>
        <w:lvlText w:val="%1."/>
        <w:lvlJc w:val="left"/>
      </w:lvl>
    </w:lvlOverride>
  </w:num>
  <w:num w:numId="16">
    <w:abstractNumId w:val="0"/>
    <w:lvlOverride w:ilvl="0">
      <w:lvl w:ilvl="0">
        <w:numFmt w:val="decimal"/>
        <w:lvlText w:val="%1."/>
        <w:lvlJc w:val="left"/>
      </w:lvl>
    </w:lvlOverride>
  </w:num>
  <w:num w:numId="17">
    <w:abstractNumId w:val="0"/>
    <w:lvlOverride w:ilvl="0">
      <w:lvl w:ilvl="0">
        <w:numFmt w:val="decimal"/>
        <w:lvlText w:val="%1."/>
        <w:lvlJc w:val="left"/>
      </w:lvl>
    </w:lvlOverride>
  </w:num>
  <w:num w:numId="18">
    <w:abstractNumId w:val="0"/>
    <w:lvlOverride w:ilvl="0">
      <w:lvl w:ilvl="0">
        <w:numFmt w:val="decimal"/>
        <w:lvlText w:val="%1."/>
        <w:lvlJc w:val="left"/>
      </w:lvl>
    </w:lvlOverride>
  </w:num>
  <w:num w:numId="19">
    <w:abstractNumId w:val="0"/>
    <w:lvlOverride w:ilvl="0">
      <w:lvl w:ilvl="0">
        <w:numFmt w:val="decimal"/>
        <w:lvlText w:val="%1."/>
        <w:lvlJc w:val="left"/>
      </w:lvl>
    </w:lvlOverride>
  </w:num>
  <w:num w:numId="20">
    <w:abstractNumId w:val="0"/>
    <w:lvlOverride w:ilvl="0">
      <w:lvl w:ilvl="0">
        <w:numFmt w:val="decimal"/>
        <w:lvlText w:val="%1."/>
        <w:lvlJc w:val="left"/>
      </w:lvl>
    </w:lvlOverride>
  </w:num>
  <w:num w:numId="21">
    <w:abstractNumId w:val="0"/>
    <w:lvlOverride w:ilvl="0">
      <w:lvl w:ilvl="0">
        <w:numFmt w:val="decimal"/>
        <w:lvlText w:val="%1."/>
        <w:lvlJc w:val="left"/>
      </w:lvl>
    </w:lvlOverride>
  </w:num>
  <w:num w:numId="22">
    <w:abstractNumId w:val="0"/>
    <w:lvlOverride w:ilvl="0">
      <w:lvl w:ilvl="0">
        <w:numFmt w:val="decimal"/>
        <w:lvlText w:val="%1."/>
        <w:lvlJc w:val="left"/>
      </w:lvl>
    </w:lvlOverride>
  </w:num>
  <w:num w:numId="23">
    <w:abstractNumId w:val="0"/>
    <w:lvlOverride w:ilvl="0">
      <w:lvl w:ilvl="0">
        <w:numFmt w:val="decimal"/>
        <w:lvlText w:val="%1."/>
        <w:lvlJc w:val="left"/>
      </w:lvl>
    </w:lvlOverride>
  </w:num>
  <w:num w:numId="24">
    <w:abstractNumId w:val="0"/>
    <w:lvlOverride w:ilvl="0">
      <w:lvl w:ilvl="0">
        <w:numFmt w:val="decimal"/>
        <w:lvlText w:val="%1."/>
        <w:lvlJc w:val="left"/>
      </w:lvl>
    </w:lvlOverride>
  </w:num>
  <w:num w:numId="25">
    <w:abstractNumId w:val="0"/>
    <w:lvlOverride w:ilvl="0">
      <w:lvl w:ilvl="0">
        <w:numFmt w:val="decimal"/>
        <w:lvlText w:val="%1."/>
        <w:lvlJc w:val="left"/>
      </w:lvl>
    </w:lvlOverride>
  </w:num>
  <w:num w:numId="26">
    <w:abstractNumId w:val="0"/>
    <w:lvlOverride w:ilvl="0">
      <w:lvl w:ilvl="0">
        <w:numFmt w:val="decimal"/>
        <w:lvlText w:val="%1."/>
        <w:lvlJc w:val="left"/>
      </w:lvl>
    </w:lvlOverride>
  </w:num>
  <w:num w:numId="27">
    <w:abstractNumId w:val="0"/>
    <w:lvlOverride w:ilvl="0">
      <w:lvl w:ilvl="0">
        <w:numFmt w:val="decimal"/>
        <w:lvlText w:val="%1."/>
        <w:lvlJc w:val="left"/>
      </w:lvl>
    </w:lvlOverride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CF49E3"/>
    <w:rsid w:val="001660E8"/>
    <w:rsid w:val="001B1C87"/>
    <w:rsid w:val="002F398A"/>
    <w:rsid w:val="00326BC6"/>
    <w:rsid w:val="0040179F"/>
    <w:rsid w:val="005C2A0A"/>
    <w:rsid w:val="006A30FA"/>
    <w:rsid w:val="00BD2C0F"/>
    <w:rsid w:val="00C45859"/>
    <w:rsid w:val="00CF49E3"/>
    <w:rsid w:val="00D12291"/>
    <w:rsid w:val="00E0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gweklubstopka1">
    <w:name w:val="Nagłówek lub stopka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pl-PL" w:eastAsia="pl-PL" w:bidi="pl-PL"/>
    </w:rPr>
  </w:style>
  <w:style w:type="character" w:customStyle="1" w:styleId="Teksttreci1">
    <w:name w:val="Tekst treści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Nagweklubstopka2">
    <w:name w:val="Nagłówek lub stopka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Teksttreci3">
    <w:name w:val="Tekst treści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pl-PL" w:eastAsia="pl-PL" w:bidi="pl-PL"/>
    </w:rPr>
  </w:style>
  <w:style w:type="character" w:customStyle="1" w:styleId="Teksttreci4">
    <w:name w:val="Tekst treści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Nagweklubstopka4ptBezpogrubienia">
    <w:name w:val="Nagłówek lub stopka + 4 pt;Bez pogrubienia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pl-PL" w:eastAsia="pl-PL" w:bidi="pl-PL"/>
    </w:rPr>
  </w:style>
  <w:style w:type="character" w:customStyle="1" w:styleId="NagweklubstopkaBezpogrubienia">
    <w:name w:val="Nagłówek lub stopka + Bez pogrubienia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before="4860" w:line="648" w:lineRule="exact"/>
      <w:ind w:hanging="7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2F39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398A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2F39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398A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gweklubstopka1">
    <w:name w:val="Nagłówek lub stopka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pl-PL" w:eastAsia="pl-PL" w:bidi="pl-PL"/>
    </w:rPr>
  </w:style>
  <w:style w:type="character" w:customStyle="1" w:styleId="Teksttreci1">
    <w:name w:val="Tekst treści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Nagweklubstopka2">
    <w:name w:val="Nagłówek lub stopka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Teksttreci3">
    <w:name w:val="Tekst treści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pl-PL" w:eastAsia="pl-PL" w:bidi="pl-PL"/>
    </w:rPr>
  </w:style>
  <w:style w:type="character" w:customStyle="1" w:styleId="Teksttreci4">
    <w:name w:val="Tekst treści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Nagweklubstopka4ptBezpogrubienia">
    <w:name w:val="Nagłówek lub stopka + 4 pt;Bez pogrubienia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pl-PL" w:eastAsia="pl-PL" w:bidi="pl-PL"/>
    </w:rPr>
  </w:style>
  <w:style w:type="character" w:customStyle="1" w:styleId="NagweklubstopkaBezpogrubienia">
    <w:name w:val="Nagłówek lub stopka + Bez pogrubienia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before="4860" w:line="648" w:lineRule="exact"/>
      <w:ind w:hanging="7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2F39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398A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2F39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398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4</Pages>
  <Words>1034</Words>
  <Characters>6206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Powiatowy Zarząd Dróg w Świeciu</Company>
  <LinksUpToDate>false</LinksUpToDate>
  <CharactersWithSpaces>7226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Waldemar Juda</dc:creator>
  <cp:lastModifiedBy>Waldemar Juda</cp:lastModifiedBy>
  <cp:revision>4</cp:revision>
  <cp:lastPrinted>2016-12-08T07:59:00Z</cp:lastPrinted>
  <dcterms:created xsi:type="dcterms:W3CDTF">2016-12-01T08:56:00Z</dcterms:created>
  <dcterms:modified xsi:type="dcterms:W3CDTF">2016-12-08T08:05:00Z</dcterms:modified>
</cp:coreProperties>
</file>